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80" w:type="dxa"/>
        <w:tblLook w:val="01E0" w:firstRow="1" w:lastRow="1" w:firstColumn="1" w:lastColumn="1" w:noHBand="0" w:noVBand="0"/>
      </w:tblPr>
      <w:tblGrid>
        <w:gridCol w:w="4716"/>
        <w:gridCol w:w="4832"/>
      </w:tblGrid>
      <w:tr w:rsidR="00122528" w:rsidRPr="00122528" w:rsidTr="00C653AD">
        <w:tc>
          <w:tcPr>
            <w:tcW w:w="4716" w:type="dxa"/>
          </w:tcPr>
          <w:p w:rsidR="00122528" w:rsidRPr="00122528" w:rsidRDefault="00697EB6" w:rsidP="00122528">
            <w:pPr>
              <w:tabs>
                <w:tab w:val="center" w:pos="1985"/>
              </w:tabs>
              <w:spacing w:after="0" w:line="240" w:lineRule="auto"/>
              <w:jc w:val="center"/>
              <w:rPr>
                <w:rFonts w:ascii="Times New Roman" w:hAnsi="Times New Roman"/>
                <w:b/>
                <w:bCs/>
                <w:sz w:val="28"/>
                <w:szCs w:val="28"/>
                <w:lang w:eastAsia="en-US"/>
              </w:rPr>
            </w:pPr>
            <w:r>
              <w:rPr>
                <w:rFonts w:ascii="Times New Roman" w:hAnsi="Times New Roman"/>
                <w:b/>
                <w:sz w:val="26"/>
                <w:szCs w:val="26"/>
                <w:lang w:val="en-US"/>
              </w:rPr>
              <w:t xml:space="preserve"> </w:t>
            </w:r>
            <w:r w:rsidR="00122528" w:rsidRPr="00122528">
              <w:rPr>
                <w:rFonts w:ascii="Times New Roman" w:hAnsi="Times New Roman"/>
                <w:b/>
                <w:sz w:val="28"/>
                <w:szCs w:val="28"/>
                <w:lang w:val="nl-NL" w:eastAsia="en-US"/>
              </w:rPr>
              <w:t>BCH</w:t>
            </w:r>
            <w:r w:rsidR="00122528" w:rsidRPr="00122528">
              <w:rPr>
                <w:rFonts w:ascii="Times New Roman" w:hAnsi="Times New Roman"/>
                <w:b/>
                <w:bCs/>
                <w:sz w:val="28"/>
                <w:szCs w:val="28"/>
                <w:lang w:val="nl-NL" w:eastAsia="en-US"/>
              </w:rPr>
              <w:t xml:space="preserve"> ĐOÀN TỈNH BÌNH ĐỊNH</w:t>
            </w:r>
          </w:p>
          <w:p w:rsidR="00122528" w:rsidRPr="00122528" w:rsidRDefault="00122528" w:rsidP="00122528">
            <w:pPr>
              <w:keepNext/>
              <w:tabs>
                <w:tab w:val="center" w:pos="1985"/>
                <w:tab w:val="center" w:pos="6521"/>
              </w:tabs>
              <w:spacing w:after="0" w:line="240" w:lineRule="auto"/>
              <w:jc w:val="center"/>
              <w:outlineLvl w:val="0"/>
              <w:rPr>
                <w:rFonts w:ascii="Times New Roman" w:hAnsi="Times New Roman"/>
                <w:bCs/>
                <w:sz w:val="28"/>
                <w:szCs w:val="28"/>
                <w:lang w:val="nl-NL" w:eastAsia="en-US"/>
              </w:rPr>
            </w:pPr>
            <w:r w:rsidRPr="00122528">
              <w:rPr>
                <w:rFonts w:ascii="Times New Roman" w:hAnsi="Times New Roman"/>
                <w:bCs/>
                <w:sz w:val="28"/>
                <w:szCs w:val="28"/>
                <w:lang w:val="nl-NL" w:eastAsia="en-US"/>
              </w:rPr>
              <w:t>***</w:t>
            </w:r>
          </w:p>
          <w:p w:rsidR="00122528" w:rsidRPr="00541AE6" w:rsidRDefault="002A14A1" w:rsidP="00541AE6">
            <w:pPr>
              <w:tabs>
                <w:tab w:val="center" w:pos="1985"/>
                <w:tab w:val="center" w:pos="6868"/>
              </w:tabs>
              <w:spacing w:after="0" w:line="240" w:lineRule="auto"/>
              <w:jc w:val="center"/>
              <w:rPr>
                <w:rFonts w:ascii="Times New Roman" w:hAnsi="Times New Roman"/>
                <w:bCs/>
                <w:sz w:val="28"/>
                <w:szCs w:val="28"/>
                <w:lang w:eastAsia="en-US"/>
              </w:rPr>
            </w:pPr>
            <w:r>
              <w:rPr>
                <w:rFonts w:ascii="Times New Roman" w:hAnsi="Times New Roman"/>
                <w:bCs/>
                <w:sz w:val="28"/>
                <w:szCs w:val="28"/>
                <w:lang w:val="nl-NL" w:eastAsia="en-US"/>
              </w:rPr>
              <w:t>Số:       -HD</w:t>
            </w:r>
            <w:r w:rsidR="00122528" w:rsidRPr="00122528">
              <w:rPr>
                <w:rFonts w:ascii="Times New Roman" w:hAnsi="Times New Roman"/>
                <w:bCs/>
                <w:sz w:val="28"/>
                <w:szCs w:val="28"/>
                <w:lang w:val="nl-NL" w:eastAsia="en-US"/>
              </w:rPr>
              <w:t>/TĐTN-</w:t>
            </w:r>
            <w:r w:rsidR="00122528" w:rsidRPr="00122528">
              <w:rPr>
                <w:rFonts w:ascii="Times New Roman" w:hAnsi="Times New Roman"/>
                <w:bCs/>
                <w:sz w:val="28"/>
                <w:szCs w:val="28"/>
                <w:lang w:eastAsia="en-US"/>
              </w:rPr>
              <w:t>TG</w:t>
            </w:r>
          </w:p>
        </w:tc>
        <w:tc>
          <w:tcPr>
            <w:tcW w:w="4832" w:type="dxa"/>
          </w:tcPr>
          <w:p w:rsidR="00122528" w:rsidRPr="00122528" w:rsidRDefault="00122528" w:rsidP="00122528">
            <w:pPr>
              <w:tabs>
                <w:tab w:val="center" w:pos="1985"/>
                <w:tab w:val="center" w:pos="6868"/>
              </w:tabs>
              <w:spacing w:after="0" w:line="240" w:lineRule="auto"/>
              <w:jc w:val="right"/>
              <w:rPr>
                <w:rFonts w:ascii="Times New Roman" w:hAnsi="Times New Roman"/>
                <w:b/>
                <w:sz w:val="30"/>
                <w:szCs w:val="30"/>
                <w:lang w:eastAsia="en-US"/>
              </w:rPr>
            </w:pPr>
            <w:r w:rsidRPr="00122528">
              <w:rPr>
                <w:rFonts w:ascii="VNI-Times" w:hAnsi="VNI-Times"/>
                <w:noProof/>
                <w:sz w:val="26"/>
                <w:szCs w:val="20"/>
                <w:lang w:val="en-US" w:eastAsia="en-US"/>
              </w:rPr>
              <mc:AlternateContent>
                <mc:Choice Requires="wps">
                  <w:drawing>
                    <wp:anchor distT="0" distB="0" distL="114300" distR="114300" simplePos="0" relativeHeight="251659264" behindDoc="0" locked="0" layoutInCell="1" allowOverlap="1" wp14:anchorId="07813122" wp14:editId="02469B61">
                      <wp:simplePos x="0" y="0"/>
                      <wp:positionH relativeFrom="column">
                        <wp:posOffset>465191</wp:posOffset>
                      </wp:positionH>
                      <wp:positionV relativeFrom="paragraph">
                        <wp:posOffset>196850</wp:posOffset>
                      </wp:positionV>
                      <wp:extent cx="2438400" cy="635"/>
                      <wp:effectExtent l="0" t="0" r="19050" b="37465"/>
                      <wp:wrapNone/>
                      <wp:docPr id="1" name="Elb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7A3453"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 o:spid="_x0000_s1026" type="#_x0000_t34" style="position:absolute;margin-left:36.65pt;margin-top:15.5pt;width:1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"/>
                  </w:pict>
                </mc:Fallback>
              </mc:AlternateContent>
            </w:r>
            <w:r w:rsidRPr="00122528">
              <w:rPr>
                <w:rFonts w:ascii="Times New Roman" w:hAnsi="Times New Roman"/>
                <w:b/>
                <w:sz w:val="30"/>
                <w:szCs w:val="30"/>
                <w:lang w:val="nl-NL" w:eastAsia="en-US"/>
              </w:rPr>
              <w:t>ĐOÀN TNCS HỒ CHÍ MINH</w:t>
            </w:r>
          </w:p>
          <w:p w:rsidR="00122528" w:rsidRPr="00122528" w:rsidRDefault="00122528" w:rsidP="00122528">
            <w:pPr>
              <w:tabs>
                <w:tab w:val="center" w:pos="1985"/>
                <w:tab w:val="center" w:pos="6868"/>
              </w:tabs>
              <w:spacing w:after="0" w:line="240" w:lineRule="auto"/>
              <w:jc w:val="right"/>
              <w:rPr>
                <w:rFonts w:ascii="Times New Roman" w:hAnsi="Times New Roman"/>
                <w:b/>
                <w:sz w:val="30"/>
                <w:szCs w:val="30"/>
                <w:lang w:eastAsia="en-US"/>
              </w:rPr>
            </w:pPr>
          </w:p>
          <w:p w:rsidR="00122528" w:rsidRPr="00122528" w:rsidRDefault="00122528" w:rsidP="00BD732B">
            <w:pPr>
              <w:tabs>
                <w:tab w:val="center" w:pos="1985"/>
                <w:tab w:val="center" w:pos="6868"/>
              </w:tabs>
              <w:spacing w:after="0" w:line="240" w:lineRule="auto"/>
              <w:jc w:val="right"/>
              <w:rPr>
                <w:rFonts w:ascii="Times New Roman" w:hAnsi="Times New Roman"/>
                <w:b/>
                <w:sz w:val="28"/>
                <w:szCs w:val="28"/>
                <w:lang w:val="en-US" w:eastAsia="en-US"/>
              </w:rPr>
            </w:pPr>
            <w:r w:rsidRPr="00122528">
              <w:rPr>
                <w:rFonts w:ascii="Times New Roman" w:hAnsi="Times New Roman"/>
                <w:bCs/>
                <w:i/>
                <w:iCs/>
                <w:sz w:val="26"/>
                <w:szCs w:val="26"/>
                <w:lang w:val="nl-NL" w:eastAsia="en-US"/>
              </w:rPr>
              <w:t xml:space="preserve"> Bình Định, </w:t>
            </w:r>
            <w:r w:rsidRPr="00122528">
              <w:rPr>
                <w:rFonts w:ascii="Times New Roman" w:hAnsi="Times New Roman"/>
                <w:i/>
                <w:iCs/>
                <w:sz w:val="26"/>
                <w:szCs w:val="26"/>
                <w:lang w:val="nl-NL" w:eastAsia="en-US"/>
              </w:rPr>
              <w:t>ngà</w:t>
            </w:r>
            <w:r w:rsidRPr="00122528">
              <w:rPr>
                <w:rFonts w:ascii="Times New Roman" w:hAnsi="Times New Roman"/>
                <w:i/>
                <w:iCs/>
                <w:sz w:val="26"/>
                <w:szCs w:val="26"/>
                <w:lang w:eastAsia="en-US"/>
              </w:rPr>
              <w:t xml:space="preserve">y </w:t>
            </w:r>
            <w:r w:rsidRPr="00122528">
              <w:rPr>
                <w:rFonts w:ascii="Times New Roman" w:hAnsi="Times New Roman"/>
                <w:i/>
                <w:iCs/>
                <w:sz w:val="26"/>
                <w:szCs w:val="26"/>
                <w:lang w:val="en-US" w:eastAsia="en-US"/>
              </w:rPr>
              <w:t xml:space="preserve">  </w:t>
            </w:r>
            <w:r w:rsidRPr="00122528">
              <w:rPr>
                <w:rFonts w:ascii="Times New Roman" w:hAnsi="Times New Roman"/>
                <w:i/>
                <w:iCs/>
                <w:sz w:val="26"/>
                <w:szCs w:val="26"/>
                <w:lang w:val="nl-NL" w:eastAsia="en-US"/>
              </w:rPr>
              <w:t xml:space="preserve"> tháng </w:t>
            </w:r>
            <w:r w:rsidR="00541AE6">
              <w:rPr>
                <w:rFonts w:ascii="Times New Roman" w:hAnsi="Times New Roman"/>
                <w:i/>
                <w:iCs/>
                <w:sz w:val="26"/>
                <w:szCs w:val="26"/>
                <w:lang w:val="nl-NL" w:eastAsia="en-US"/>
              </w:rPr>
              <w:t>11</w:t>
            </w:r>
            <w:r w:rsidRPr="00122528">
              <w:rPr>
                <w:rFonts w:ascii="Times New Roman" w:hAnsi="Times New Roman"/>
                <w:i/>
                <w:iCs/>
                <w:sz w:val="26"/>
                <w:szCs w:val="26"/>
                <w:lang w:val="en-US" w:eastAsia="en-US"/>
              </w:rPr>
              <w:t xml:space="preserve"> </w:t>
            </w:r>
            <w:r w:rsidRPr="00122528">
              <w:rPr>
                <w:rFonts w:ascii="Times New Roman" w:hAnsi="Times New Roman"/>
                <w:i/>
                <w:iCs/>
                <w:sz w:val="26"/>
                <w:szCs w:val="26"/>
                <w:lang w:val="nl-NL" w:eastAsia="en-US"/>
              </w:rPr>
              <w:t xml:space="preserve"> năm 2020</w:t>
            </w:r>
          </w:p>
        </w:tc>
      </w:tr>
    </w:tbl>
    <w:p w:rsidR="002A14A1" w:rsidRDefault="00541AE6" w:rsidP="00E84E69">
      <w:pPr>
        <w:spacing w:after="0" w:line="240" w:lineRule="auto"/>
        <w:rPr>
          <w:rFonts w:ascii="Times New Roman" w:hAnsi="Times New Roman"/>
          <w:b/>
          <w:sz w:val="28"/>
          <w:szCs w:val="28"/>
          <w:lang w:val="en-US"/>
        </w:rPr>
      </w:pPr>
      <w:r>
        <w:rPr>
          <w:rFonts w:ascii="Times New Roman" w:hAnsi="Times New Roman"/>
          <w:b/>
          <w:sz w:val="28"/>
          <w:szCs w:val="28"/>
          <w:lang w:val="en-US"/>
        </w:rPr>
        <w:t xml:space="preserve">                         </w:t>
      </w:r>
      <w:r w:rsidR="00E84E69">
        <w:rPr>
          <w:rFonts w:ascii="Times New Roman" w:hAnsi="Times New Roman"/>
          <w:b/>
          <w:sz w:val="28"/>
          <w:szCs w:val="28"/>
          <w:lang w:val="en-US"/>
        </w:rPr>
        <w:t xml:space="preserve">                                     </w:t>
      </w:r>
    </w:p>
    <w:p w:rsidR="0058145D" w:rsidRDefault="00E84E69" w:rsidP="00E84E69">
      <w:pPr>
        <w:spacing w:after="0" w:line="240" w:lineRule="auto"/>
        <w:rPr>
          <w:rFonts w:ascii="Times New Roman" w:hAnsi="Times New Roman"/>
          <w:b/>
          <w:sz w:val="32"/>
          <w:szCs w:val="32"/>
          <w:lang w:val="en-US"/>
        </w:rPr>
      </w:pPr>
      <w:r>
        <w:rPr>
          <w:rFonts w:ascii="Times New Roman" w:hAnsi="Times New Roman"/>
          <w:b/>
          <w:sz w:val="28"/>
          <w:szCs w:val="28"/>
          <w:lang w:val="en-US"/>
        </w:rPr>
        <w:t xml:space="preserve">                 </w:t>
      </w:r>
      <w:r>
        <w:rPr>
          <w:rFonts w:ascii="Times New Roman" w:hAnsi="Times New Roman"/>
          <w:b/>
          <w:sz w:val="26"/>
          <w:szCs w:val="26"/>
          <w:lang w:val="en-US"/>
        </w:rPr>
        <w:t xml:space="preserve"> </w:t>
      </w:r>
      <w:r w:rsidRPr="00427BAD">
        <w:rPr>
          <w:rFonts w:ascii="Times New Roman" w:hAnsi="Times New Roman"/>
          <w:b/>
          <w:sz w:val="26"/>
          <w:szCs w:val="26"/>
          <w:lang w:val="en-US"/>
        </w:rPr>
        <w:t xml:space="preserve"> </w:t>
      </w:r>
      <w:r w:rsidR="00427BAD" w:rsidRPr="00641456">
        <w:rPr>
          <w:rFonts w:ascii="Times New Roman" w:hAnsi="Times New Roman"/>
          <w:b/>
          <w:sz w:val="28"/>
          <w:szCs w:val="28"/>
          <w:lang w:val="en-US"/>
        </w:rPr>
        <w:t xml:space="preserve">                                </w:t>
      </w:r>
      <w:r w:rsidR="00427BAD">
        <w:rPr>
          <w:rFonts w:ascii="Times New Roman" w:hAnsi="Times New Roman"/>
          <w:b/>
          <w:sz w:val="28"/>
          <w:szCs w:val="28"/>
          <w:lang w:val="en-US"/>
        </w:rPr>
        <w:t xml:space="preserve">                           </w:t>
      </w:r>
      <w:r>
        <w:rPr>
          <w:rFonts w:ascii="Times New Roman" w:hAnsi="Times New Roman"/>
          <w:b/>
          <w:sz w:val="28"/>
          <w:szCs w:val="28"/>
          <w:lang w:val="en-US"/>
        </w:rPr>
        <w:t xml:space="preserve">     </w:t>
      </w:r>
      <w:r w:rsidR="00641456">
        <w:rPr>
          <w:rFonts w:ascii="Times New Roman" w:hAnsi="Times New Roman"/>
          <w:b/>
          <w:sz w:val="32"/>
          <w:szCs w:val="32"/>
          <w:lang w:val="en-US"/>
        </w:rPr>
        <w:t xml:space="preserve">       </w:t>
      </w:r>
    </w:p>
    <w:p w:rsidR="00BD732B" w:rsidRPr="002A14A1" w:rsidRDefault="002A14A1" w:rsidP="002A14A1">
      <w:pPr>
        <w:spacing w:after="0" w:line="240" w:lineRule="auto"/>
        <w:jc w:val="center"/>
        <w:rPr>
          <w:rFonts w:ascii="Times New Roman" w:hAnsi="Times New Roman"/>
          <w:b/>
          <w:sz w:val="32"/>
          <w:szCs w:val="32"/>
          <w:lang w:val="en-US"/>
        </w:rPr>
      </w:pPr>
      <w:r w:rsidRPr="002A14A1">
        <w:rPr>
          <w:rFonts w:ascii="Times New Roman" w:hAnsi="Times New Roman"/>
          <w:b/>
          <w:sz w:val="32"/>
          <w:szCs w:val="32"/>
          <w:lang w:val="en-US"/>
        </w:rPr>
        <w:t>HƯỚNG DẪN</w:t>
      </w:r>
    </w:p>
    <w:p w:rsidR="00541AE6" w:rsidRDefault="002A14A1" w:rsidP="002A14A1">
      <w:pPr>
        <w:spacing w:after="0" w:line="240" w:lineRule="auto"/>
        <w:jc w:val="center"/>
        <w:rPr>
          <w:rFonts w:ascii="Times New Roman" w:hAnsi="Times New Roman"/>
          <w:b/>
          <w:sz w:val="28"/>
          <w:szCs w:val="32"/>
          <w:lang w:val="en-US"/>
        </w:rPr>
      </w:pPr>
      <w:r>
        <w:rPr>
          <w:rFonts w:ascii="Times New Roman" w:hAnsi="Times New Roman"/>
          <w:b/>
          <w:sz w:val="28"/>
          <w:szCs w:val="32"/>
          <w:lang w:val="en-US"/>
        </w:rPr>
        <w:t>T</w:t>
      </w:r>
      <w:r w:rsidRPr="002A14A1">
        <w:rPr>
          <w:rFonts w:ascii="Times New Roman" w:hAnsi="Times New Roman"/>
          <w:b/>
          <w:sz w:val="28"/>
          <w:szCs w:val="32"/>
          <w:lang w:val="en-US"/>
        </w:rPr>
        <w:t>ổ chức đợt</w:t>
      </w:r>
      <w:r w:rsidR="00541AE6">
        <w:rPr>
          <w:rFonts w:ascii="Times New Roman" w:hAnsi="Times New Roman"/>
          <w:b/>
          <w:sz w:val="28"/>
          <w:szCs w:val="32"/>
          <w:lang w:val="en-US"/>
        </w:rPr>
        <w:t xml:space="preserve"> sinh hoạt chi đoàn chủ điểm kỷ niệm 90 năm </w:t>
      </w:r>
    </w:p>
    <w:p w:rsidR="00541AE6" w:rsidRDefault="00541AE6" w:rsidP="002A14A1">
      <w:pPr>
        <w:spacing w:after="0" w:line="240" w:lineRule="auto"/>
        <w:jc w:val="center"/>
        <w:rPr>
          <w:rFonts w:ascii="Times New Roman" w:hAnsi="Times New Roman"/>
          <w:b/>
          <w:sz w:val="28"/>
          <w:szCs w:val="32"/>
          <w:lang w:val="en-US"/>
        </w:rPr>
      </w:pPr>
      <w:r>
        <w:rPr>
          <w:rFonts w:ascii="Times New Roman" w:hAnsi="Times New Roman"/>
          <w:b/>
          <w:sz w:val="28"/>
          <w:szCs w:val="32"/>
          <w:lang w:val="en-US"/>
        </w:rPr>
        <w:t xml:space="preserve">Ngày thành lập Đoàn TNCS Hồ Chí Minh (26/3/1931-26/3/2021) </w:t>
      </w:r>
    </w:p>
    <w:p w:rsidR="002A14A1" w:rsidRPr="002A14A1" w:rsidRDefault="00541AE6" w:rsidP="002A14A1">
      <w:pPr>
        <w:spacing w:after="0" w:line="240" w:lineRule="auto"/>
        <w:jc w:val="center"/>
        <w:rPr>
          <w:rFonts w:ascii="Times New Roman" w:hAnsi="Times New Roman"/>
          <w:b/>
          <w:sz w:val="28"/>
          <w:szCs w:val="32"/>
          <w:lang w:val="en-US"/>
        </w:rPr>
      </w:pPr>
      <w:r>
        <w:rPr>
          <w:rFonts w:ascii="Times New Roman" w:hAnsi="Times New Roman"/>
          <w:b/>
          <w:sz w:val="28"/>
          <w:szCs w:val="32"/>
          <w:lang w:val="en-US"/>
        </w:rPr>
        <w:t xml:space="preserve">với chủ đề </w:t>
      </w:r>
      <w:r w:rsidRPr="00541AE6">
        <w:rPr>
          <w:rFonts w:ascii="Times New Roman" w:hAnsi="Times New Roman"/>
          <w:b/>
          <w:i/>
          <w:sz w:val="28"/>
          <w:szCs w:val="32"/>
          <w:lang w:val="en-US"/>
        </w:rPr>
        <w:t>“Tự hào Đoàn TNCS Hồ Chí Minh”</w:t>
      </w:r>
      <w:r w:rsidR="002A14A1" w:rsidRPr="002A14A1">
        <w:rPr>
          <w:rFonts w:ascii="Times New Roman" w:hAnsi="Times New Roman"/>
          <w:b/>
          <w:sz w:val="28"/>
          <w:szCs w:val="32"/>
          <w:lang w:val="en-US"/>
        </w:rPr>
        <w:t xml:space="preserve"> </w:t>
      </w:r>
    </w:p>
    <w:p w:rsidR="00BD732B" w:rsidRPr="00BD732B" w:rsidRDefault="00BD732B" w:rsidP="00BD732B">
      <w:pPr>
        <w:spacing w:after="0" w:line="240" w:lineRule="auto"/>
        <w:rPr>
          <w:rFonts w:ascii="Times New Roman" w:hAnsi="Times New Roman"/>
          <w:b/>
          <w:sz w:val="32"/>
          <w:szCs w:val="32"/>
          <w:lang w:val="en-US"/>
        </w:rPr>
      </w:pPr>
    </w:p>
    <w:p w:rsidR="00FD68E9" w:rsidRPr="00FD68E9" w:rsidRDefault="00BD732B" w:rsidP="00541AE6">
      <w:pPr>
        <w:spacing w:before="120" w:after="120" w:line="288" w:lineRule="auto"/>
        <w:ind w:firstLine="426"/>
        <w:jc w:val="both"/>
        <w:rPr>
          <w:rFonts w:ascii="Times New Roman" w:hAnsi="Times New Roman"/>
          <w:sz w:val="28"/>
          <w:szCs w:val="28"/>
          <w:lang w:val="nl-NL"/>
        </w:rPr>
      </w:pPr>
      <w:r>
        <w:rPr>
          <w:rFonts w:ascii="Times New Roman" w:hAnsi="Times New Roman"/>
          <w:sz w:val="28"/>
          <w:szCs w:val="28"/>
          <w:lang w:val="nl-NL"/>
        </w:rPr>
        <w:t>Thực hiện</w:t>
      </w:r>
      <w:r w:rsidR="002571A0">
        <w:rPr>
          <w:rFonts w:ascii="Times New Roman" w:hAnsi="Times New Roman"/>
          <w:sz w:val="28"/>
          <w:szCs w:val="28"/>
          <w:lang w:val="nl-NL"/>
        </w:rPr>
        <w:t xml:space="preserve"> </w:t>
      </w:r>
      <w:r w:rsidR="00541AE6">
        <w:rPr>
          <w:rFonts w:ascii="Times New Roman" w:hAnsi="Times New Roman"/>
          <w:sz w:val="28"/>
          <w:szCs w:val="28"/>
          <w:lang w:val="nl-NL"/>
        </w:rPr>
        <w:t>Hướng dẫn</w:t>
      </w:r>
      <w:r>
        <w:rPr>
          <w:rFonts w:ascii="Times New Roman" w:hAnsi="Times New Roman"/>
          <w:sz w:val="28"/>
          <w:szCs w:val="28"/>
          <w:lang w:val="nl-NL"/>
        </w:rPr>
        <w:t xml:space="preserve"> số </w:t>
      </w:r>
      <w:r w:rsidR="00541AE6">
        <w:rPr>
          <w:rFonts w:ascii="Times New Roman" w:hAnsi="Times New Roman"/>
          <w:sz w:val="28"/>
          <w:szCs w:val="28"/>
          <w:lang w:val="nl-NL"/>
        </w:rPr>
        <w:t>55-</w:t>
      </w:r>
      <w:r>
        <w:rPr>
          <w:rFonts w:ascii="Times New Roman" w:hAnsi="Times New Roman"/>
          <w:sz w:val="28"/>
          <w:szCs w:val="28"/>
          <w:lang w:val="nl-NL"/>
        </w:rPr>
        <w:t>H</w:t>
      </w:r>
      <w:r w:rsidR="00541AE6">
        <w:rPr>
          <w:rFonts w:ascii="Times New Roman" w:hAnsi="Times New Roman"/>
          <w:sz w:val="28"/>
          <w:szCs w:val="28"/>
          <w:lang w:val="nl-NL"/>
        </w:rPr>
        <w:t>D</w:t>
      </w:r>
      <w:r>
        <w:rPr>
          <w:rFonts w:ascii="Times New Roman" w:hAnsi="Times New Roman"/>
          <w:sz w:val="28"/>
          <w:szCs w:val="28"/>
          <w:lang w:val="nl-NL"/>
        </w:rPr>
        <w:t>/TWĐ</w:t>
      </w:r>
      <w:r w:rsidR="00541AE6">
        <w:rPr>
          <w:rFonts w:ascii="Times New Roman" w:hAnsi="Times New Roman"/>
          <w:sz w:val="28"/>
          <w:szCs w:val="28"/>
          <w:lang w:val="nl-NL"/>
        </w:rPr>
        <w:t>TN-BTC</w:t>
      </w:r>
      <w:r w:rsidR="004E1492">
        <w:rPr>
          <w:rFonts w:ascii="Times New Roman" w:hAnsi="Times New Roman"/>
          <w:sz w:val="28"/>
          <w:szCs w:val="28"/>
          <w:lang w:val="nl-NL"/>
        </w:rPr>
        <w:t xml:space="preserve"> </w:t>
      </w:r>
      <w:r w:rsidR="00541AE6">
        <w:rPr>
          <w:rFonts w:ascii="Times New Roman" w:hAnsi="Times New Roman"/>
          <w:sz w:val="28"/>
          <w:szCs w:val="28"/>
          <w:lang w:val="nl-NL"/>
        </w:rPr>
        <w:t>ngày 23/11</w:t>
      </w:r>
      <w:r w:rsidR="00697EB6">
        <w:rPr>
          <w:rFonts w:ascii="Times New Roman" w:hAnsi="Times New Roman"/>
          <w:sz w:val="28"/>
          <w:szCs w:val="28"/>
          <w:lang w:val="nl-NL"/>
        </w:rPr>
        <w:t>/2020</w:t>
      </w:r>
      <w:r w:rsidR="004E1492">
        <w:rPr>
          <w:rFonts w:ascii="Times New Roman" w:hAnsi="Times New Roman"/>
          <w:sz w:val="28"/>
          <w:szCs w:val="28"/>
          <w:lang w:val="nl-NL"/>
        </w:rPr>
        <w:t xml:space="preserve"> </w:t>
      </w:r>
      <w:r w:rsidR="00697EB6">
        <w:rPr>
          <w:rFonts w:ascii="Times New Roman" w:hAnsi="Times New Roman"/>
          <w:sz w:val="28"/>
          <w:szCs w:val="28"/>
          <w:lang w:val="nl-NL"/>
        </w:rPr>
        <w:t xml:space="preserve">của </w:t>
      </w:r>
      <w:r>
        <w:rPr>
          <w:rFonts w:ascii="Times New Roman" w:hAnsi="Times New Roman"/>
          <w:sz w:val="28"/>
          <w:szCs w:val="28"/>
          <w:lang w:val="nl-NL"/>
        </w:rPr>
        <w:t xml:space="preserve">Ban </w:t>
      </w:r>
      <w:r w:rsidR="00541AE6">
        <w:rPr>
          <w:rFonts w:ascii="Times New Roman" w:hAnsi="Times New Roman"/>
          <w:sz w:val="28"/>
          <w:szCs w:val="28"/>
          <w:lang w:val="nl-NL"/>
        </w:rPr>
        <w:t>Tổ chức</w:t>
      </w:r>
      <w:r>
        <w:rPr>
          <w:rFonts w:ascii="Times New Roman" w:hAnsi="Times New Roman"/>
          <w:sz w:val="28"/>
          <w:szCs w:val="28"/>
          <w:lang w:val="nl-NL"/>
        </w:rPr>
        <w:t xml:space="preserve"> Trung ương Đoàn</w:t>
      </w:r>
      <w:r w:rsidR="00DF64FC">
        <w:rPr>
          <w:rFonts w:ascii="Times New Roman" w:hAnsi="Times New Roman"/>
          <w:sz w:val="28"/>
          <w:szCs w:val="28"/>
          <w:lang w:val="nl-NL"/>
        </w:rPr>
        <w:t xml:space="preserve"> về việc</w:t>
      </w:r>
      <w:r w:rsidR="00697EB6">
        <w:rPr>
          <w:rFonts w:ascii="Times New Roman" w:hAnsi="Times New Roman"/>
          <w:sz w:val="28"/>
          <w:szCs w:val="28"/>
          <w:lang w:val="nl-NL"/>
        </w:rPr>
        <w:t xml:space="preserve"> </w:t>
      </w:r>
      <w:r w:rsidR="00DF64FC">
        <w:rPr>
          <w:rFonts w:ascii="Times New Roman" w:hAnsi="Times New Roman"/>
          <w:sz w:val="28"/>
          <w:szCs w:val="28"/>
          <w:lang w:val="nl-NL"/>
        </w:rPr>
        <w:t xml:space="preserve">hướng </w:t>
      </w:r>
      <w:r w:rsidR="00541AE6">
        <w:rPr>
          <w:rFonts w:ascii="Times New Roman" w:hAnsi="Times New Roman"/>
          <w:sz w:val="28"/>
          <w:szCs w:val="28"/>
          <w:lang w:val="nl-NL"/>
        </w:rPr>
        <w:t xml:space="preserve">dẫn </w:t>
      </w:r>
      <w:r w:rsidR="00541AE6" w:rsidRPr="00541AE6">
        <w:rPr>
          <w:rFonts w:ascii="Times New Roman" w:hAnsi="Times New Roman"/>
          <w:sz w:val="28"/>
          <w:szCs w:val="28"/>
          <w:lang w:val="nl-NL"/>
        </w:rPr>
        <w:t xml:space="preserve">Tổ chức đợt sinh hoạt chi đoàn chủ điểm kỷ niệm 90 năm Ngày thành lập Đoàn TNCS Hồ Chí Minh (26/3/1931-26/3/2021) với chủ đề </w:t>
      </w:r>
      <w:r w:rsidR="00541AE6" w:rsidRPr="00CB68D2">
        <w:rPr>
          <w:rFonts w:ascii="Times New Roman" w:hAnsi="Times New Roman"/>
          <w:i/>
          <w:sz w:val="28"/>
          <w:szCs w:val="28"/>
          <w:lang w:val="nl-NL"/>
        </w:rPr>
        <w:t>“Tự hào Đoàn TNCS Hồ Chí Minh”</w:t>
      </w:r>
      <w:r w:rsidR="001361BF">
        <w:rPr>
          <w:rFonts w:ascii="Times New Roman" w:hAnsi="Times New Roman"/>
          <w:sz w:val="28"/>
          <w:szCs w:val="28"/>
          <w:lang w:val="nl-NL"/>
        </w:rPr>
        <w:t>,</w:t>
      </w:r>
      <w:r w:rsidR="003D644F">
        <w:rPr>
          <w:rFonts w:ascii="Times New Roman" w:hAnsi="Times New Roman"/>
          <w:sz w:val="28"/>
          <w:szCs w:val="28"/>
          <w:lang w:val="nl-NL"/>
        </w:rPr>
        <w:t xml:space="preserve"> Ban Thường vụ </w:t>
      </w:r>
      <w:r w:rsidR="00FD1709">
        <w:rPr>
          <w:rFonts w:ascii="Times New Roman" w:hAnsi="Times New Roman"/>
          <w:sz w:val="28"/>
          <w:szCs w:val="28"/>
          <w:lang w:val="nl-NL"/>
        </w:rPr>
        <w:t xml:space="preserve">Tỉnh đoàn </w:t>
      </w:r>
      <w:r w:rsidR="002A14A1">
        <w:rPr>
          <w:rFonts w:ascii="Times New Roman" w:hAnsi="Times New Roman"/>
          <w:sz w:val="28"/>
          <w:szCs w:val="28"/>
          <w:lang w:val="nl-NL"/>
        </w:rPr>
        <w:t>xây dựng Hướng dẫn triển khai với các nội dung</w:t>
      </w:r>
      <w:r w:rsidR="00697EB6">
        <w:rPr>
          <w:rFonts w:ascii="Times New Roman" w:hAnsi="Times New Roman"/>
          <w:sz w:val="28"/>
          <w:szCs w:val="28"/>
          <w:lang w:val="nl-NL"/>
        </w:rPr>
        <w:t>, cụ thể như sau</w:t>
      </w:r>
      <w:r w:rsidR="00FD1709">
        <w:rPr>
          <w:rFonts w:ascii="Times New Roman" w:hAnsi="Times New Roman"/>
          <w:sz w:val="28"/>
          <w:szCs w:val="28"/>
          <w:lang w:val="nl-NL"/>
        </w:rPr>
        <w:t>:</w:t>
      </w:r>
      <w:r w:rsidR="00FD68E9" w:rsidRPr="00FD68E9">
        <w:rPr>
          <w:rFonts w:ascii="Times New Roman" w:hAnsi="Times New Roman"/>
          <w:sz w:val="28"/>
          <w:szCs w:val="28"/>
          <w:lang w:val="nl-NL"/>
        </w:rPr>
        <w:t xml:space="preserve"> </w:t>
      </w:r>
    </w:p>
    <w:p w:rsidR="00FD68E9" w:rsidRDefault="00F85FA5" w:rsidP="001A1C74">
      <w:pPr>
        <w:pStyle w:val="BodyText3"/>
        <w:numPr>
          <w:ilvl w:val="0"/>
          <w:numId w:val="1"/>
        </w:numPr>
        <w:tabs>
          <w:tab w:val="left" w:pos="710"/>
        </w:tabs>
        <w:spacing w:before="120" w:after="120" w:line="288" w:lineRule="auto"/>
        <w:ind w:left="0" w:firstLine="426"/>
        <w:jc w:val="both"/>
        <w:rPr>
          <w:rFonts w:ascii="Times New Roman" w:hAnsi="Times New Roman"/>
          <w:bCs/>
          <w:szCs w:val="28"/>
          <w:lang w:val="nl-NL"/>
        </w:rPr>
      </w:pPr>
      <w:r>
        <w:rPr>
          <w:rFonts w:ascii="Times New Roman" w:hAnsi="Times New Roman"/>
          <w:bCs/>
          <w:szCs w:val="28"/>
          <w:lang w:val="nl-NL"/>
        </w:rPr>
        <w:t>MỤC ĐÍCH</w:t>
      </w:r>
      <w:r w:rsidR="00B62108">
        <w:rPr>
          <w:rFonts w:ascii="Times New Roman" w:hAnsi="Times New Roman"/>
          <w:bCs/>
          <w:szCs w:val="28"/>
          <w:lang w:val="nl-NL"/>
        </w:rPr>
        <w:t>, YÊU CẦU</w:t>
      </w:r>
    </w:p>
    <w:p w:rsidR="00B62108" w:rsidRDefault="00B62108" w:rsidP="001A1C74">
      <w:pPr>
        <w:pStyle w:val="BodyText3"/>
        <w:spacing w:before="120" w:after="120" w:line="288" w:lineRule="auto"/>
        <w:ind w:firstLine="426"/>
        <w:jc w:val="both"/>
        <w:rPr>
          <w:rFonts w:ascii="Times New Roman" w:hAnsi="Times New Roman"/>
          <w:b w:val="0"/>
          <w:szCs w:val="28"/>
          <w:lang w:val="nl-NL"/>
        </w:rPr>
      </w:pPr>
      <w:r>
        <w:rPr>
          <w:rFonts w:ascii="Times New Roman" w:hAnsi="Times New Roman"/>
          <w:b w:val="0"/>
          <w:szCs w:val="28"/>
          <w:lang w:val="nl-NL"/>
        </w:rPr>
        <w:t>1.</w:t>
      </w:r>
      <w:r w:rsidR="00285371">
        <w:rPr>
          <w:rFonts w:ascii="Times New Roman" w:hAnsi="Times New Roman"/>
          <w:b w:val="0"/>
          <w:szCs w:val="28"/>
          <w:lang w:val="nl-NL"/>
        </w:rPr>
        <w:t xml:space="preserve"> Tạo </w:t>
      </w:r>
      <w:r>
        <w:rPr>
          <w:rFonts w:ascii="Times New Roman" w:hAnsi="Times New Roman"/>
          <w:b w:val="0"/>
          <w:szCs w:val="28"/>
          <w:lang w:val="nl-NL"/>
        </w:rPr>
        <w:t xml:space="preserve">đợt sinh hoạt chính trị trong toàn Đoàn, giúp ĐVTN nhận thức sâu sắc hơn về truyền thống vẻ vang của Đoàn TNCS Hồ Chí Minh qua 90 năm rèn luyện và trưởng thành. </w:t>
      </w:r>
    </w:p>
    <w:p w:rsidR="00627E39" w:rsidRDefault="00B62108" w:rsidP="001A1C74">
      <w:pPr>
        <w:pStyle w:val="BodyText3"/>
        <w:spacing w:before="120" w:after="120" w:line="288" w:lineRule="auto"/>
        <w:ind w:firstLine="426"/>
        <w:jc w:val="both"/>
        <w:rPr>
          <w:rFonts w:ascii="Times New Roman" w:hAnsi="Times New Roman"/>
          <w:b w:val="0"/>
          <w:szCs w:val="28"/>
          <w:lang w:val="nl-NL"/>
        </w:rPr>
      </w:pPr>
      <w:r>
        <w:rPr>
          <w:rFonts w:ascii="Times New Roman" w:hAnsi="Times New Roman"/>
          <w:b w:val="0"/>
          <w:szCs w:val="28"/>
          <w:lang w:val="nl-NL"/>
        </w:rPr>
        <w:t>2</w:t>
      </w:r>
      <w:r w:rsidR="008A6946">
        <w:rPr>
          <w:rFonts w:ascii="Times New Roman" w:hAnsi="Times New Roman"/>
          <w:b w:val="0"/>
          <w:szCs w:val="28"/>
          <w:lang w:val="nl-NL"/>
        </w:rPr>
        <w:t xml:space="preserve">. </w:t>
      </w:r>
      <w:r w:rsidR="00285371">
        <w:rPr>
          <w:rFonts w:ascii="Times New Roman" w:hAnsi="Times New Roman"/>
          <w:b w:val="0"/>
          <w:szCs w:val="28"/>
          <w:lang w:val="nl-NL"/>
        </w:rPr>
        <w:t xml:space="preserve">Nhằm </w:t>
      </w:r>
      <w:r w:rsidR="00CD7CCC">
        <w:rPr>
          <w:rFonts w:ascii="Times New Roman" w:hAnsi="Times New Roman"/>
          <w:b w:val="0"/>
          <w:szCs w:val="28"/>
          <w:lang w:val="nl-NL"/>
        </w:rPr>
        <w:t>phát huy tinh thần xung kích, tình nguyện, sáng tạo, vượt qua mọi khó khăn, th</w:t>
      </w:r>
      <w:r w:rsidR="001729AE">
        <w:rPr>
          <w:rFonts w:ascii="Times New Roman" w:hAnsi="Times New Roman"/>
          <w:b w:val="0"/>
          <w:szCs w:val="28"/>
          <w:lang w:val="nl-NL"/>
        </w:rPr>
        <w:t>ách thức của tu</w:t>
      </w:r>
      <w:r w:rsidR="00F85FA5">
        <w:rPr>
          <w:rFonts w:ascii="Times New Roman" w:hAnsi="Times New Roman"/>
          <w:b w:val="0"/>
          <w:szCs w:val="28"/>
          <w:lang w:val="nl-NL"/>
        </w:rPr>
        <w:t>ổi trẻ Bình Định nhằm kỷ niệm 90 năm ngày thành lập Đoàn TNCS Hồ Chí Minh (26/3/1931-26/3/2021).</w:t>
      </w:r>
    </w:p>
    <w:p w:rsidR="00A24A6A" w:rsidRDefault="00A24A6A" w:rsidP="008A6946">
      <w:pPr>
        <w:pStyle w:val="BodyText3"/>
        <w:spacing w:before="120" w:after="120" w:line="288" w:lineRule="auto"/>
        <w:ind w:firstLine="426"/>
        <w:jc w:val="both"/>
        <w:rPr>
          <w:rFonts w:ascii="Times New Roman" w:hAnsi="Times New Roman"/>
          <w:b w:val="0"/>
          <w:szCs w:val="28"/>
          <w:lang w:val="nl-NL"/>
        </w:rPr>
      </w:pPr>
      <w:r>
        <w:rPr>
          <w:rFonts w:ascii="Times New Roman" w:hAnsi="Times New Roman"/>
          <w:b w:val="0"/>
          <w:szCs w:val="28"/>
          <w:lang w:val="nl-NL"/>
        </w:rPr>
        <w:t>3</w:t>
      </w:r>
      <w:r w:rsidR="004B3C42">
        <w:rPr>
          <w:rFonts w:ascii="Times New Roman" w:hAnsi="Times New Roman"/>
          <w:b w:val="0"/>
          <w:szCs w:val="28"/>
          <w:lang w:val="nl-NL"/>
        </w:rPr>
        <w:t>.</w:t>
      </w:r>
      <w:r w:rsidR="008A6946">
        <w:rPr>
          <w:rFonts w:ascii="Times New Roman" w:hAnsi="Times New Roman"/>
          <w:b w:val="0"/>
          <w:szCs w:val="28"/>
          <w:lang w:val="nl-NL"/>
        </w:rPr>
        <w:t xml:space="preserve"> </w:t>
      </w:r>
      <w:r>
        <w:rPr>
          <w:rFonts w:ascii="Times New Roman" w:hAnsi="Times New Roman"/>
          <w:b w:val="0"/>
          <w:szCs w:val="28"/>
          <w:lang w:val="nl-NL"/>
        </w:rPr>
        <w:t>Tổ chức</w:t>
      </w:r>
      <w:r w:rsidR="00A63820">
        <w:rPr>
          <w:rFonts w:ascii="Times New Roman" w:hAnsi="Times New Roman"/>
          <w:b w:val="0"/>
          <w:szCs w:val="28"/>
          <w:lang w:val="nl-NL"/>
        </w:rPr>
        <w:t xml:space="preserve"> hoạt động cần đảm bảo an toàn về các quy định phòng, chống dịch bệnh trong tình hình dịch bệnh Covid-19</w:t>
      </w:r>
      <w:r w:rsidR="00F85FA5">
        <w:rPr>
          <w:rFonts w:ascii="Times New Roman" w:hAnsi="Times New Roman"/>
          <w:b w:val="0"/>
          <w:szCs w:val="28"/>
          <w:lang w:val="nl-NL"/>
        </w:rPr>
        <w:t xml:space="preserve"> đang có diễn biến phức tạp</w:t>
      </w:r>
      <w:r>
        <w:rPr>
          <w:rFonts w:ascii="Times New Roman" w:hAnsi="Times New Roman"/>
          <w:b w:val="0"/>
          <w:szCs w:val="28"/>
          <w:lang w:val="nl-NL"/>
        </w:rPr>
        <w:t>.</w:t>
      </w:r>
    </w:p>
    <w:p w:rsidR="00EC6C19" w:rsidRDefault="008A6946" w:rsidP="008A6946">
      <w:pPr>
        <w:pStyle w:val="BodyText3"/>
        <w:spacing w:before="120" w:after="120" w:line="288" w:lineRule="auto"/>
        <w:ind w:firstLine="426"/>
        <w:jc w:val="both"/>
        <w:rPr>
          <w:rFonts w:ascii="Times New Roman" w:hAnsi="Times New Roman"/>
          <w:b w:val="0"/>
          <w:szCs w:val="28"/>
          <w:lang w:val="nl-NL"/>
        </w:rPr>
      </w:pPr>
      <w:r>
        <w:rPr>
          <w:rFonts w:ascii="Times New Roman" w:hAnsi="Times New Roman"/>
          <w:szCs w:val="28"/>
          <w:lang w:val="nl-NL"/>
        </w:rPr>
        <w:t xml:space="preserve">II. </w:t>
      </w:r>
      <w:r w:rsidRPr="00EC6C19">
        <w:rPr>
          <w:rFonts w:ascii="Times New Roman" w:hAnsi="Times New Roman"/>
          <w:szCs w:val="28"/>
          <w:lang w:val="nl-NL"/>
        </w:rPr>
        <w:t>THỜI GIAN THỰC HIỆN</w:t>
      </w:r>
      <w:r w:rsidR="00EC6C19" w:rsidRPr="00EC6C19">
        <w:rPr>
          <w:rFonts w:ascii="Times New Roman" w:hAnsi="Times New Roman"/>
          <w:szCs w:val="28"/>
          <w:lang w:val="nl-NL"/>
        </w:rPr>
        <w:t>:</w:t>
      </w:r>
      <w:r>
        <w:rPr>
          <w:rFonts w:ascii="Times New Roman" w:hAnsi="Times New Roman"/>
          <w:b w:val="0"/>
          <w:szCs w:val="28"/>
          <w:lang w:val="nl-NL"/>
        </w:rPr>
        <w:t xml:space="preserve"> </w:t>
      </w:r>
      <w:r w:rsidR="00A24A6A">
        <w:rPr>
          <w:rFonts w:ascii="Times New Roman" w:hAnsi="Times New Roman"/>
          <w:b w:val="0"/>
          <w:szCs w:val="28"/>
          <w:lang w:val="nl-NL"/>
        </w:rPr>
        <w:t>Trong quý I, từ ngày 01/01 đến 31/3/2021</w:t>
      </w:r>
      <w:r w:rsidR="00CD7CCC">
        <w:rPr>
          <w:rFonts w:ascii="Times New Roman" w:hAnsi="Times New Roman"/>
          <w:b w:val="0"/>
          <w:szCs w:val="28"/>
          <w:lang w:val="nl-NL"/>
        </w:rPr>
        <w:t>.</w:t>
      </w:r>
    </w:p>
    <w:p w:rsidR="0027117D" w:rsidRDefault="00227260" w:rsidP="001A1C74">
      <w:pPr>
        <w:spacing w:before="120" w:after="120" w:line="288" w:lineRule="auto"/>
        <w:ind w:firstLine="426"/>
        <w:jc w:val="both"/>
        <w:rPr>
          <w:rFonts w:ascii="Times New Roman" w:hAnsi="Times New Roman"/>
          <w:b/>
          <w:sz w:val="28"/>
          <w:szCs w:val="28"/>
          <w:lang w:val="nl-NL"/>
        </w:rPr>
      </w:pPr>
      <w:r w:rsidRPr="00743F01">
        <w:rPr>
          <w:rFonts w:ascii="Times New Roman" w:hAnsi="Times New Roman"/>
          <w:b/>
          <w:bCs/>
          <w:sz w:val="28"/>
          <w:szCs w:val="28"/>
          <w:lang w:val="nl-NL"/>
        </w:rPr>
        <w:t>II</w:t>
      </w:r>
      <w:r w:rsidR="008A6946">
        <w:rPr>
          <w:rFonts w:ascii="Times New Roman" w:hAnsi="Times New Roman"/>
          <w:b/>
          <w:bCs/>
          <w:sz w:val="28"/>
          <w:szCs w:val="28"/>
          <w:lang w:val="nl-NL"/>
        </w:rPr>
        <w:t>I</w:t>
      </w:r>
      <w:r w:rsidRPr="00743F01">
        <w:rPr>
          <w:rFonts w:ascii="Times New Roman" w:hAnsi="Times New Roman"/>
          <w:b/>
          <w:bCs/>
          <w:sz w:val="28"/>
          <w:szCs w:val="28"/>
          <w:lang w:val="nl-NL"/>
        </w:rPr>
        <w:t>.</w:t>
      </w:r>
      <w:r>
        <w:rPr>
          <w:rFonts w:ascii="Times New Roman" w:hAnsi="Times New Roman"/>
          <w:bCs/>
          <w:szCs w:val="28"/>
          <w:lang w:val="nl-NL"/>
        </w:rPr>
        <w:t xml:space="preserve"> </w:t>
      </w:r>
      <w:r w:rsidR="008A6946">
        <w:rPr>
          <w:rFonts w:ascii="Times New Roman" w:hAnsi="Times New Roman"/>
          <w:b/>
          <w:sz w:val="28"/>
          <w:szCs w:val="28"/>
          <w:lang w:val="nl-NL"/>
        </w:rPr>
        <w:t>NỘI DUNG</w:t>
      </w:r>
    </w:p>
    <w:p w:rsidR="00B62108" w:rsidRPr="00B62108" w:rsidRDefault="00120A81" w:rsidP="00B62108">
      <w:pPr>
        <w:pStyle w:val="ListParagraph"/>
        <w:numPr>
          <w:ilvl w:val="0"/>
          <w:numId w:val="11"/>
        </w:numPr>
        <w:spacing w:before="120" w:after="120" w:line="288" w:lineRule="auto"/>
        <w:ind w:left="0" w:firstLine="426"/>
        <w:jc w:val="both"/>
        <w:rPr>
          <w:rFonts w:ascii="Times New Roman" w:hAnsi="Times New Roman"/>
          <w:b/>
          <w:sz w:val="28"/>
          <w:szCs w:val="28"/>
          <w:lang w:val="nl-NL"/>
        </w:rPr>
      </w:pPr>
      <w:r>
        <w:rPr>
          <w:rFonts w:ascii="Times New Roman" w:hAnsi="Times New Roman"/>
          <w:b/>
          <w:sz w:val="28"/>
          <w:szCs w:val="28"/>
          <w:lang w:val="nl-NL"/>
        </w:rPr>
        <w:t>Chủ điểm tháng 01 năm 2021</w:t>
      </w:r>
      <w:r w:rsidR="00B62108" w:rsidRPr="00B62108">
        <w:rPr>
          <w:rFonts w:ascii="Times New Roman" w:hAnsi="Times New Roman"/>
          <w:b/>
          <w:sz w:val="28"/>
          <w:szCs w:val="28"/>
          <w:lang w:val="nl-NL"/>
        </w:rPr>
        <w:t xml:space="preserve">: </w:t>
      </w:r>
      <w:r w:rsidR="00B62108" w:rsidRPr="00B62108">
        <w:rPr>
          <w:rFonts w:ascii="Times New Roman" w:hAnsi="Times New Roman"/>
          <w:b/>
          <w:i/>
          <w:sz w:val="28"/>
          <w:szCs w:val="28"/>
          <w:lang w:val="nl-NL"/>
        </w:rPr>
        <w:t>“Tôi - người đoàn viên TNCS Hồ Chí Minh”</w:t>
      </w:r>
    </w:p>
    <w:p w:rsidR="00545AB2" w:rsidRDefault="00545AB2" w:rsidP="004B3C42">
      <w:pPr>
        <w:pStyle w:val="ListParagraph"/>
        <w:numPr>
          <w:ilvl w:val="0"/>
          <w:numId w:val="6"/>
        </w:numPr>
        <w:spacing w:before="120" w:after="120" w:line="288" w:lineRule="auto"/>
        <w:ind w:left="0" w:firstLine="426"/>
        <w:jc w:val="both"/>
        <w:rPr>
          <w:rFonts w:ascii="Times New Roman" w:hAnsi="Times New Roman"/>
          <w:sz w:val="28"/>
          <w:szCs w:val="28"/>
          <w:lang w:val="nl-NL"/>
        </w:rPr>
      </w:pPr>
      <w:r>
        <w:rPr>
          <w:rFonts w:ascii="Times New Roman" w:hAnsi="Times New Roman"/>
          <w:sz w:val="28"/>
          <w:szCs w:val="28"/>
          <w:lang w:val="nl-NL"/>
        </w:rPr>
        <w:t>Tuyên truyền về</w:t>
      </w:r>
      <w:r w:rsidR="007D62B9">
        <w:rPr>
          <w:rFonts w:ascii="Times New Roman" w:hAnsi="Times New Roman"/>
          <w:sz w:val="28"/>
          <w:szCs w:val="28"/>
          <w:lang w:val="nl-NL"/>
        </w:rPr>
        <w:t xml:space="preserve"> truyền thống bản sắc </w:t>
      </w:r>
      <w:r w:rsidR="006D420F">
        <w:rPr>
          <w:rFonts w:ascii="Times New Roman" w:hAnsi="Times New Roman"/>
          <w:sz w:val="28"/>
          <w:szCs w:val="28"/>
          <w:lang w:val="nl-NL"/>
        </w:rPr>
        <w:t>văn hóa dân tộc; giáo dục lòng yêu nước, tự hào dân tộc, tự hào về Đảng và Bác Hồ.</w:t>
      </w:r>
    </w:p>
    <w:p w:rsidR="006D420F" w:rsidRDefault="006D420F" w:rsidP="004B3C42">
      <w:pPr>
        <w:pStyle w:val="ListParagraph"/>
        <w:numPr>
          <w:ilvl w:val="0"/>
          <w:numId w:val="6"/>
        </w:numPr>
        <w:spacing w:before="120" w:after="120" w:line="288" w:lineRule="auto"/>
        <w:ind w:left="0" w:firstLine="426"/>
        <w:jc w:val="both"/>
        <w:rPr>
          <w:rFonts w:ascii="Times New Roman" w:hAnsi="Times New Roman"/>
          <w:sz w:val="28"/>
          <w:szCs w:val="28"/>
          <w:lang w:val="nl-NL"/>
        </w:rPr>
      </w:pPr>
      <w:r>
        <w:rPr>
          <w:rFonts w:ascii="Times New Roman" w:hAnsi="Times New Roman"/>
          <w:sz w:val="28"/>
          <w:szCs w:val="28"/>
          <w:lang w:val="nl-NL"/>
        </w:rPr>
        <w:t>Tuyên truyền, giáo dục nâng cao nhận thức, bồi đắp lý tưởng cách mạng, đạo đức, lối sống cho đoàn viên qua các tấm gương anh hùng trẻ tuổi: Anh Lý Tự Trong, Chị Võ Thị Sáu, Anh Nguyễn Văn Trỗi, Anh Trần Văn Ơn,... và các gương đoàn viên thanh niên, các gương mặt trẻ tiêu biểu của tỉnh Bình Định.</w:t>
      </w:r>
    </w:p>
    <w:p w:rsidR="006D420F" w:rsidRDefault="006D420F" w:rsidP="004B3C42">
      <w:pPr>
        <w:pStyle w:val="ListParagraph"/>
        <w:numPr>
          <w:ilvl w:val="0"/>
          <w:numId w:val="6"/>
        </w:numPr>
        <w:spacing w:before="120" w:after="120" w:line="288" w:lineRule="auto"/>
        <w:ind w:left="0" w:firstLine="426"/>
        <w:jc w:val="both"/>
        <w:rPr>
          <w:rFonts w:ascii="Times New Roman" w:hAnsi="Times New Roman"/>
          <w:sz w:val="28"/>
          <w:szCs w:val="28"/>
          <w:lang w:val="nl-NL"/>
        </w:rPr>
      </w:pPr>
      <w:r>
        <w:rPr>
          <w:rFonts w:ascii="Times New Roman" w:hAnsi="Times New Roman"/>
          <w:sz w:val="28"/>
          <w:szCs w:val="28"/>
          <w:lang w:val="nl-NL"/>
        </w:rPr>
        <w:t>Tuyên truyền, thông tin về những thành tựu kinh tế - xã hội của đất nước trong năm 2020; về Đại hội Đảng toàn quốc lần thứ XIII. Tham gia đấu tranh, phản bác những luận điệu sai trái của các thế lực thù địch.</w:t>
      </w:r>
    </w:p>
    <w:p w:rsidR="006D420F" w:rsidRDefault="006D420F" w:rsidP="004B3C42">
      <w:pPr>
        <w:pStyle w:val="ListParagraph"/>
        <w:numPr>
          <w:ilvl w:val="0"/>
          <w:numId w:val="6"/>
        </w:numPr>
        <w:spacing w:before="120" w:after="120" w:line="288" w:lineRule="auto"/>
        <w:ind w:left="0" w:firstLine="426"/>
        <w:jc w:val="both"/>
        <w:rPr>
          <w:rFonts w:ascii="Times New Roman" w:hAnsi="Times New Roman"/>
          <w:sz w:val="28"/>
          <w:szCs w:val="28"/>
          <w:lang w:val="nl-NL"/>
        </w:rPr>
      </w:pPr>
      <w:r>
        <w:rPr>
          <w:rFonts w:ascii="Times New Roman" w:hAnsi="Times New Roman"/>
          <w:sz w:val="28"/>
          <w:szCs w:val="28"/>
          <w:lang w:val="nl-NL"/>
        </w:rPr>
        <w:lastRenderedPageBreak/>
        <w:t xml:space="preserve">Tuyên truyền, giới thiệu về Đoàn cho thanh niên, đội viên; tổ chức bồi dưỡng, giáo dục, rèn luyện và kết nạp </w:t>
      </w:r>
      <w:r w:rsidRPr="006D420F">
        <w:rPr>
          <w:rFonts w:ascii="Times New Roman" w:hAnsi="Times New Roman"/>
          <w:i/>
          <w:sz w:val="28"/>
          <w:szCs w:val="28"/>
          <w:lang w:val="nl-NL"/>
        </w:rPr>
        <w:t>“Lớp đoàn viên 90 năm thành lập Đoàn TNCS Hồ Chí Minh”</w:t>
      </w:r>
      <w:r>
        <w:rPr>
          <w:rFonts w:ascii="Times New Roman" w:hAnsi="Times New Roman"/>
          <w:sz w:val="28"/>
          <w:szCs w:val="28"/>
          <w:lang w:val="nl-NL"/>
        </w:rPr>
        <w:t>.</w:t>
      </w:r>
    </w:p>
    <w:p w:rsidR="006D420F" w:rsidRDefault="006D420F" w:rsidP="004B3C42">
      <w:pPr>
        <w:pStyle w:val="ListParagraph"/>
        <w:numPr>
          <w:ilvl w:val="0"/>
          <w:numId w:val="6"/>
        </w:numPr>
        <w:spacing w:before="120" w:after="120" w:line="288" w:lineRule="auto"/>
        <w:ind w:left="0" w:firstLine="426"/>
        <w:jc w:val="both"/>
        <w:rPr>
          <w:rFonts w:ascii="Times New Roman" w:hAnsi="Times New Roman"/>
          <w:sz w:val="28"/>
          <w:szCs w:val="28"/>
          <w:lang w:val="nl-NL"/>
        </w:rPr>
      </w:pPr>
      <w:r>
        <w:rPr>
          <w:rFonts w:ascii="Times New Roman" w:hAnsi="Times New Roman"/>
          <w:sz w:val="28"/>
          <w:szCs w:val="28"/>
          <w:lang w:val="nl-NL"/>
        </w:rPr>
        <w:t>Tổ chức</w:t>
      </w:r>
      <w:r w:rsidR="007F47A7">
        <w:rPr>
          <w:rFonts w:ascii="Times New Roman" w:hAnsi="Times New Roman"/>
          <w:sz w:val="28"/>
          <w:szCs w:val="28"/>
          <w:lang w:val="nl-NL"/>
        </w:rPr>
        <w:t xml:space="preserve"> cho đoàn viên tham gia cuộc thi tìm hiểu truyền thống 90 năm Đoàn TNCS Hồ Chí Minh</w:t>
      </w:r>
      <w:r w:rsidR="00DE1AB3">
        <w:rPr>
          <w:rFonts w:ascii="Times New Roman" w:hAnsi="Times New Roman"/>
          <w:sz w:val="28"/>
          <w:szCs w:val="28"/>
          <w:lang w:val="nl-NL"/>
        </w:rPr>
        <w:t xml:space="preserve"> do TW Đoàn phát động và tham gia cuộc thi viết “Tìm hiểu truyền thống vẻ vang của Đoàn Thanh niên Cộng sản Hồ Chí Minh tỉnh Bình Định  giai đoạn 1930 - 2015”</w:t>
      </w:r>
      <w:r w:rsidR="007F47A7">
        <w:rPr>
          <w:rFonts w:ascii="Times New Roman" w:hAnsi="Times New Roman"/>
          <w:sz w:val="28"/>
          <w:szCs w:val="28"/>
          <w:lang w:val="nl-NL"/>
        </w:rPr>
        <w:t xml:space="preserve">; </w:t>
      </w:r>
      <w:r w:rsidR="00B62108">
        <w:rPr>
          <w:rFonts w:ascii="Times New Roman" w:hAnsi="Times New Roman"/>
          <w:sz w:val="28"/>
          <w:szCs w:val="28"/>
          <w:lang w:val="nl-NL"/>
        </w:rPr>
        <w:t xml:space="preserve">hành trình “Tự hào tuổi trẻ Việt Nam” đến với 90 địa chỉ đỏ gắn với </w:t>
      </w:r>
      <w:r w:rsidR="007F47A7">
        <w:rPr>
          <w:rFonts w:ascii="Times New Roman" w:hAnsi="Times New Roman"/>
          <w:sz w:val="28"/>
          <w:szCs w:val="28"/>
          <w:lang w:val="nl-NL"/>
        </w:rPr>
        <w:t>tổ chức</w:t>
      </w:r>
      <w:r w:rsidR="00B62108">
        <w:rPr>
          <w:rFonts w:ascii="Times New Roman" w:hAnsi="Times New Roman"/>
          <w:sz w:val="28"/>
          <w:szCs w:val="28"/>
          <w:lang w:val="nl-NL"/>
        </w:rPr>
        <w:t xml:space="preserve"> Đoàn trên cả nước.</w:t>
      </w:r>
    </w:p>
    <w:p w:rsidR="00DE1AB3" w:rsidRDefault="00DE1AB3" w:rsidP="004B3C42">
      <w:pPr>
        <w:pStyle w:val="ListParagraph"/>
        <w:numPr>
          <w:ilvl w:val="0"/>
          <w:numId w:val="6"/>
        </w:numPr>
        <w:spacing w:before="120" w:after="120" w:line="288" w:lineRule="auto"/>
        <w:ind w:left="0" w:firstLine="426"/>
        <w:jc w:val="both"/>
        <w:rPr>
          <w:rFonts w:ascii="Times New Roman" w:hAnsi="Times New Roman"/>
          <w:sz w:val="28"/>
          <w:szCs w:val="28"/>
          <w:lang w:val="nl-NL"/>
        </w:rPr>
      </w:pPr>
      <w:r>
        <w:rPr>
          <w:rFonts w:ascii="Times New Roman" w:hAnsi="Times New Roman"/>
          <w:sz w:val="28"/>
          <w:szCs w:val="28"/>
          <w:lang w:val="nl-NL"/>
        </w:rPr>
        <w:t>Kết hợp việc tổ chức sinh hoạt chủ điểm với phát động đoàn viên thi đua chào mừng Đại hội Đảng toàn quốc lần thứ XIII, chào mừng kỷ niệm 90 năm ngày thành lập Đoàn TNCS Hồ Chí Minh bằng việc đăng ký thực hiện những công trình, phần việc cụ thể.</w:t>
      </w:r>
    </w:p>
    <w:p w:rsidR="00DE1AB3" w:rsidRPr="00DE1AB3" w:rsidRDefault="00DE1AB3" w:rsidP="00DE1AB3">
      <w:pPr>
        <w:pStyle w:val="ListParagraph"/>
        <w:numPr>
          <w:ilvl w:val="0"/>
          <w:numId w:val="11"/>
        </w:numPr>
        <w:spacing w:before="120" w:after="120" w:line="288" w:lineRule="auto"/>
        <w:ind w:left="0" w:firstLine="426"/>
        <w:jc w:val="both"/>
        <w:rPr>
          <w:rFonts w:ascii="Times New Roman" w:hAnsi="Times New Roman"/>
          <w:b/>
          <w:sz w:val="28"/>
          <w:szCs w:val="28"/>
          <w:lang w:val="nl-NL"/>
        </w:rPr>
      </w:pPr>
      <w:r>
        <w:rPr>
          <w:rFonts w:ascii="Times New Roman" w:hAnsi="Times New Roman"/>
          <w:b/>
          <w:sz w:val="28"/>
          <w:szCs w:val="28"/>
          <w:lang w:val="nl-NL"/>
        </w:rPr>
        <w:t>Chủ điểm tháng 02</w:t>
      </w:r>
      <w:r w:rsidR="00120A81">
        <w:rPr>
          <w:rFonts w:ascii="Times New Roman" w:hAnsi="Times New Roman"/>
          <w:b/>
          <w:sz w:val="28"/>
          <w:szCs w:val="28"/>
          <w:lang w:val="nl-NL"/>
        </w:rPr>
        <w:t xml:space="preserve"> năm 2021</w:t>
      </w:r>
      <w:r w:rsidRPr="00B62108">
        <w:rPr>
          <w:rFonts w:ascii="Times New Roman" w:hAnsi="Times New Roman"/>
          <w:b/>
          <w:sz w:val="28"/>
          <w:szCs w:val="28"/>
          <w:lang w:val="nl-NL"/>
        </w:rPr>
        <w:t xml:space="preserve">: </w:t>
      </w:r>
      <w:r w:rsidRPr="00B62108">
        <w:rPr>
          <w:rFonts w:ascii="Times New Roman" w:hAnsi="Times New Roman"/>
          <w:b/>
          <w:i/>
          <w:sz w:val="28"/>
          <w:szCs w:val="28"/>
          <w:lang w:val="nl-NL"/>
        </w:rPr>
        <w:t>“</w:t>
      </w:r>
      <w:r>
        <w:rPr>
          <w:rFonts w:ascii="Times New Roman" w:hAnsi="Times New Roman"/>
          <w:b/>
          <w:i/>
          <w:sz w:val="28"/>
          <w:szCs w:val="28"/>
          <w:lang w:val="nl-NL"/>
        </w:rPr>
        <w:t>Tuổi trẻ Việt Nam sắt son niềm tin với Đảng</w:t>
      </w:r>
      <w:r w:rsidRPr="00B62108">
        <w:rPr>
          <w:rFonts w:ascii="Times New Roman" w:hAnsi="Times New Roman"/>
          <w:b/>
          <w:i/>
          <w:sz w:val="28"/>
          <w:szCs w:val="28"/>
          <w:lang w:val="nl-NL"/>
        </w:rPr>
        <w:t>”</w:t>
      </w:r>
    </w:p>
    <w:p w:rsidR="007F47A7" w:rsidRDefault="007F47A7" w:rsidP="004B3C42">
      <w:pPr>
        <w:pStyle w:val="ListParagraph"/>
        <w:numPr>
          <w:ilvl w:val="0"/>
          <w:numId w:val="6"/>
        </w:numPr>
        <w:spacing w:before="120" w:after="120" w:line="288" w:lineRule="auto"/>
        <w:ind w:left="0" w:firstLine="426"/>
        <w:jc w:val="both"/>
        <w:rPr>
          <w:rFonts w:ascii="Times New Roman" w:hAnsi="Times New Roman"/>
          <w:sz w:val="28"/>
          <w:szCs w:val="28"/>
          <w:lang w:val="nl-NL"/>
        </w:rPr>
      </w:pPr>
      <w:r>
        <w:rPr>
          <w:rFonts w:ascii="Times New Roman" w:hAnsi="Times New Roman"/>
          <w:sz w:val="28"/>
          <w:szCs w:val="28"/>
          <w:lang w:val="nl-NL"/>
        </w:rPr>
        <w:t>Tuyên truyền, giáo dục cho ĐVTN về truyền thống yêu nước, lòng tự hào dân tộc; truyền thống lịch sử vẻ vang của Đảng nhân kỷ niệm 91 năm Ngày thành lập Đả</w:t>
      </w:r>
      <w:r w:rsidR="005E57DE">
        <w:rPr>
          <w:rFonts w:ascii="Times New Roman" w:hAnsi="Times New Roman"/>
          <w:sz w:val="28"/>
          <w:szCs w:val="28"/>
          <w:lang w:val="nl-NL"/>
        </w:rPr>
        <w:t>ng Cộng sản Việt Nam (03/02/1930</w:t>
      </w:r>
      <w:r>
        <w:rPr>
          <w:rFonts w:ascii="Times New Roman" w:hAnsi="Times New Roman"/>
          <w:sz w:val="28"/>
          <w:szCs w:val="28"/>
          <w:lang w:val="nl-NL"/>
        </w:rPr>
        <w:t>-03/02/2021). Tuyên truyền về quá trình Đảng Cộng sản Việt Nam và Chủ tịch Hồ Chí Minh sáng lập, lãnh đạo và rèn luyện Đo</w:t>
      </w:r>
      <w:r w:rsidR="00DE1AB3">
        <w:rPr>
          <w:rFonts w:ascii="Times New Roman" w:hAnsi="Times New Roman"/>
          <w:sz w:val="28"/>
          <w:szCs w:val="28"/>
          <w:lang w:val="nl-NL"/>
        </w:rPr>
        <w:t>àn TNCS Hồ Chí Minh. Sự quan tâm</w:t>
      </w:r>
      <w:r>
        <w:rPr>
          <w:rFonts w:ascii="Times New Roman" w:hAnsi="Times New Roman"/>
          <w:sz w:val="28"/>
          <w:szCs w:val="28"/>
          <w:lang w:val="nl-NL"/>
        </w:rPr>
        <w:t>, chăm lo của Đảng và Nhà nước đối với Đoàn và thế hệ trẻ.</w:t>
      </w:r>
    </w:p>
    <w:p w:rsidR="007F47A7" w:rsidRDefault="007F47A7" w:rsidP="004B3C42">
      <w:pPr>
        <w:pStyle w:val="ListParagraph"/>
        <w:numPr>
          <w:ilvl w:val="0"/>
          <w:numId w:val="6"/>
        </w:numPr>
        <w:spacing w:before="120" w:after="120" w:line="288" w:lineRule="auto"/>
        <w:ind w:left="0" w:firstLine="426"/>
        <w:jc w:val="both"/>
        <w:rPr>
          <w:rFonts w:ascii="Times New Roman" w:hAnsi="Times New Roman"/>
          <w:sz w:val="28"/>
          <w:szCs w:val="28"/>
          <w:lang w:val="nl-NL"/>
        </w:rPr>
      </w:pPr>
      <w:r>
        <w:rPr>
          <w:rFonts w:ascii="Times New Roman" w:hAnsi="Times New Roman"/>
          <w:sz w:val="28"/>
          <w:szCs w:val="28"/>
          <w:lang w:val="nl-NL"/>
        </w:rPr>
        <w:t>Thông tin về kết quả của Đại hội Đảng toàn quốc lần thứ XIII và các hoạt động chào mừng Đảng, mừng Xuân Tân Sửu 2021.</w:t>
      </w:r>
    </w:p>
    <w:p w:rsidR="00A87A6E" w:rsidRDefault="00A87A6E" w:rsidP="004B3C42">
      <w:pPr>
        <w:pStyle w:val="ListParagraph"/>
        <w:numPr>
          <w:ilvl w:val="0"/>
          <w:numId w:val="6"/>
        </w:numPr>
        <w:spacing w:before="120" w:after="120" w:line="288" w:lineRule="auto"/>
        <w:ind w:left="0" w:firstLine="426"/>
        <w:jc w:val="both"/>
        <w:rPr>
          <w:rFonts w:ascii="Times New Roman" w:hAnsi="Times New Roman"/>
          <w:sz w:val="28"/>
          <w:szCs w:val="28"/>
          <w:lang w:val="nl-NL"/>
        </w:rPr>
      </w:pPr>
      <w:r>
        <w:rPr>
          <w:rFonts w:ascii="Times New Roman" w:hAnsi="Times New Roman"/>
          <w:sz w:val="28"/>
          <w:szCs w:val="28"/>
          <w:lang w:val="nl-NL"/>
        </w:rPr>
        <w:t>Đẩy mạnh tuyên truyền, bồi dưỡng, tạo nguồn phát triển đảng viên cho Đảng, tổ chức</w:t>
      </w:r>
      <w:r w:rsidR="00AC367C">
        <w:rPr>
          <w:rFonts w:ascii="Times New Roman" w:hAnsi="Times New Roman"/>
          <w:sz w:val="28"/>
          <w:szCs w:val="28"/>
          <w:lang w:val="nl-NL"/>
        </w:rPr>
        <w:t xml:space="preserve"> bình chọn đoàn viên ưu tú trao cho cấp ủy Đảng.</w:t>
      </w:r>
    </w:p>
    <w:p w:rsidR="00AC367C" w:rsidRPr="00AC367C" w:rsidRDefault="00AC367C" w:rsidP="004B3C42">
      <w:pPr>
        <w:pStyle w:val="ListParagraph"/>
        <w:numPr>
          <w:ilvl w:val="0"/>
          <w:numId w:val="6"/>
        </w:numPr>
        <w:spacing w:before="120" w:after="120" w:line="288" w:lineRule="auto"/>
        <w:ind w:left="0" w:firstLine="426"/>
        <w:jc w:val="both"/>
        <w:rPr>
          <w:rFonts w:ascii="Times New Roman" w:hAnsi="Times New Roman"/>
          <w:sz w:val="28"/>
          <w:szCs w:val="28"/>
          <w:lang w:val="nl-NL"/>
        </w:rPr>
      </w:pPr>
      <w:r>
        <w:rPr>
          <w:rFonts w:ascii="Times New Roman" w:hAnsi="Times New Roman"/>
          <w:sz w:val="28"/>
          <w:szCs w:val="28"/>
          <w:lang w:val="nl-NL"/>
        </w:rPr>
        <w:t xml:space="preserve">Tuyên truyền, giới thiệu về Đoàn cho thanh niên; tổ chức bồi dưỡng, giáo dục, rèn luyện và kết nạp </w:t>
      </w:r>
      <w:r>
        <w:rPr>
          <w:rFonts w:ascii="Times New Roman" w:hAnsi="Times New Roman"/>
          <w:i/>
          <w:sz w:val="28"/>
          <w:szCs w:val="28"/>
          <w:lang w:val="nl-NL"/>
        </w:rPr>
        <w:t>“Lớp đoàn viên 90 năm thành lập Đoàn TNCS Hồ Chí Minh”.</w:t>
      </w:r>
    </w:p>
    <w:p w:rsidR="00AC367C" w:rsidRDefault="00AC367C" w:rsidP="004B3C42">
      <w:pPr>
        <w:pStyle w:val="ListParagraph"/>
        <w:numPr>
          <w:ilvl w:val="0"/>
          <w:numId w:val="6"/>
        </w:numPr>
        <w:spacing w:before="120" w:after="120" w:line="288" w:lineRule="auto"/>
        <w:ind w:left="0" w:firstLine="426"/>
        <w:jc w:val="both"/>
        <w:rPr>
          <w:rFonts w:ascii="Times New Roman" w:hAnsi="Times New Roman"/>
          <w:sz w:val="28"/>
          <w:szCs w:val="28"/>
          <w:lang w:val="nl-NL"/>
        </w:rPr>
      </w:pPr>
      <w:r>
        <w:rPr>
          <w:rFonts w:ascii="Times New Roman" w:hAnsi="Times New Roman"/>
          <w:sz w:val="28"/>
          <w:szCs w:val="28"/>
          <w:lang w:val="nl-NL"/>
        </w:rPr>
        <w:t xml:space="preserve">Tổ chức cho đoàn viên tham gia cuộc thi tìm hiểu truyền thống 90 năm Đoàn TNCS Hồ Chí Minh; hành trình </w:t>
      </w:r>
      <w:r>
        <w:rPr>
          <w:rFonts w:ascii="Times New Roman" w:hAnsi="Times New Roman"/>
          <w:i/>
          <w:sz w:val="28"/>
          <w:szCs w:val="28"/>
          <w:lang w:val="nl-NL"/>
        </w:rPr>
        <w:t>“Tự hào tuổi trẻ Việt Nam”</w:t>
      </w:r>
      <w:r>
        <w:rPr>
          <w:rFonts w:ascii="Times New Roman" w:hAnsi="Times New Roman"/>
          <w:sz w:val="28"/>
          <w:szCs w:val="28"/>
          <w:lang w:val="nl-NL"/>
        </w:rPr>
        <w:t xml:space="preserve"> đến với 90 địa chỉ đỏ gắn với tổ chức Đoàn trên cả nước.</w:t>
      </w:r>
    </w:p>
    <w:p w:rsidR="00C97EF7" w:rsidRPr="00C97EF7" w:rsidRDefault="00C97EF7" w:rsidP="00C97EF7">
      <w:pPr>
        <w:pStyle w:val="ListParagraph"/>
        <w:numPr>
          <w:ilvl w:val="0"/>
          <w:numId w:val="11"/>
        </w:numPr>
        <w:spacing w:before="120" w:after="120" w:line="288" w:lineRule="auto"/>
        <w:jc w:val="both"/>
        <w:rPr>
          <w:rFonts w:ascii="Times New Roman" w:hAnsi="Times New Roman"/>
          <w:b/>
          <w:sz w:val="28"/>
          <w:szCs w:val="28"/>
          <w:lang w:val="nl-NL"/>
        </w:rPr>
      </w:pPr>
      <w:r>
        <w:rPr>
          <w:rFonts w:ascii="Times New Roman" w:hAnsi="Times New Roman"/>
          <w:b/>
          <w:sz w:val="28"/>
          <w:szCs w:val="28"/>
          <w:lang w:val="nl-NL"/>
        </w:rPr>
        <w:t xml:space="preserve">Chủ điểm tháng 3 năm 2021: </w:t>
      </w:r>
      <w:r>
        <w:rPr>
          <w:rFonts w:ascii="Times New Roman" w:hAnsi="Times New Roman"/>
          <w:b/>
          <w:i/>
          <w:sz w:val="28"/>
          <w:szCs w:val="28"/>
          <w:lang w:val="nl-NL"/>
        </w:rPr>
        <w:t>“Tự hào Đoàn TNCS Hồ Chí Minh”</w:t>
      </w:r>
    </w:p>
    <w:p w:rsidR="007F47A7" w:rsidRDefault="007F47A7" w:rsidP="004B3C42">
      <w:pPr>
        <w:pStyle w:val="ListParagraph"/>
        <w:numPr>
          <w:ilvl w:val="0"/>
          <w:numId w:val="6"/>
        </w:numPr>
        <w:spacing w:before="120" w:after="120" w:line="288" w:lineRule="auto"/>
        <w:ind w:left="0" w:firstLine="426"/>
        <w:jc w:val="both"/>
        <w:rPr>
          <w:rFonts w:ascii="Times New Roman" w:hAnsi="Times New Roman"/>
          <w:sz w:val="28"/>
          <w:szCs w:val="28"/>
          <w:lang w:val="nl-NL"/>
        </w:rPr>
      </w:pPr>
      <w:r>
        <w:rPr>
          <w:rFonts w:ascii="Times New Roman" w:hAnsi="Times New Roman"/>
          <w:sz w:val="28"/>
          <w:szCs w:val="28"/>
          <w:lang w:val="nl-NL"/>
        </w:rPr>
        <w:t xml:space="preserve">Tuyên truyền về Nghị quyết Đại hội Đảng các cấp và Nghị quyết Đại hội đại biểu toàn quốc </w:t>
      </w:r>
      <w:r w:rsidR="00EC3553">
        <w:rPr>
          <w:rFonts w:ascii="Times New Roman" w:hAnsi="Times New Roman"/>
          <w:sz w:val="28"/>
          <w:szCs w:val="28"/>
          <w:lang w:val="nl-NL"/>
        </w:rPr>
        <w:t>lần thứ XIII của Đảng; về bầu cử</w:t>
      </w:r>
      <w:r>
        <w:rPr>
          <w:rFonts w:ascii="Times New Roman" w:hAnsi="Times New Roman"/>
          <w:sz w:val="28"/>
          <w:szCs w:val="28"/>
          <w:lang w:val="nl-NL"/>
        </w:rPr>
        <w:t xml:space="preserve"> đại biểu Quốc hội khóa XV và bầu cử Hội đồng nhân </w:t>
      </w:r>
      <w:r w:rsidR="00346E17">
        <w:rPr>
          <w:rFonts w:ascii="Times New Roman" w:hAnsi="Times New Roman"/>
          <w:sz w:val="28"/>
          <w:szCs w:val="28"/>
          <w:lang w:val="nl-NL"/>
        </w:rPr>
        <w:t>dân các cấp nhiệm kỳ 2021 - 2026</w:t>
      </w:r>
      <w:bookmarkStart w:id="0" w:name="_GoBack"/>
      <w:bookmarkEnd w:id="0"/>
      <w:r>
        <w:rPr>
          <w:rFonts w:ascii="Times New Roman" w:hAnsi="Times New Roman"/>
          <w:sz w:val="28"/>
          <w:szCs w:val="28"/>
          <w:lang w:val="nl-NL"/>
        </w:rPr>
        <w:t>.</w:t>
      </w:r>
    </w:p>
    <w:p w:rsidR="00C97EF7" w:rsidRDefault="00C97EF7" w:rsidP="004B3C42">
      <w:pPr>
        <w:pStyle w:val="ListParagraph"/>
        <w:numPr>
          <w:ilvl w:val="0"/>
          <w:numId w:val="6"/>
        </w:numPr>
        <w:spacing w:before="120" w:after="120" w:line="288" w:lineRule="auto"/>
        <w:ind w:left="0" w:firstLine="426"/>
        <w:jc w:val="both"/>
        <w:rPr>
          <w:rFonts w:ascii="Times New Roman" w:hAnsi="Times New Roman"/>
          <w:sz w:val="28"/>
          <w:szCs w:val="28"/>
          <w:lang w:val="nl-NL"/>
        </w:rPr>
      </w:pPr>
      <w:r>
        <w:rPr>
          <w:rFonts w:ascii="Times New Roman" w:hAnsi="Times New Roman"/>
          <w:sz w:val="28"/>
          <w:szCs w:val="28"/>
          <w:lang w:val="nl-NL"/>
        </w:rPr>
        <w:t>Tuyên truyền về lịch sử, truyền thống 90 năm xây dựng, cống hiến và trưởng thành của Đoàn TNCS Hồ Chí Minh; làm nổi bật vai trò, vị trí và những đóng góp quan trọng của tổ chức Đoàn, đoàn viên thanh niên trong sự nghiệp giải phóng dân tộc, thống nhất đất nước, xây dựng và bảo vệ tổ quốc.</w:t>
      </w:r>
    </w:p>
    <w:p w:rsidR="007F47A7" w:rsidRDefault="007F47A7" w:rsidP="004B3C42">
      <w:pPr>
        <w:pStyle w:val="ListParagraph"/>
        <w:numPr>
          <w:ilvl w:val="0"/>
          <w:numId w:val="6"/>
        </w:numPr>
        <w:spacing w:before="120" w:after="120" w:line="288" w:lineRule="auto"/>
        <w:ind w:left="0" w:firstLine="426"/>
        <w:jc w:val="both"/>
        <w:rPr>
          <w:rFonts w:ascii="Times New Roman" w:hAnsi="Times New Roman"/>
          <w:sz w:val="28"/>
          <w:szCs w:val="28"/>
          <w:lang w:val="nl-NL"/>
        </w:rPr>
      </w:pPr>
      <w:r>
        <w:rPr>
          <w:rFonts w:ascii="Times New Roman" w:hAnsi="Times New Roman"/>
          <w:sz w:val="28"/>
          <w:szCs w:val="28"/>
          <w:lang w:val="nl-NL"/>
        </w:rPr>
        <w:lastRenderedPageBreak/>
        <w:t>Tổ chức các hoạt động hưởng ứng Tháng Thanh niên, phát huy vai trò xung kích, tình nguyện, sáng tạo của tuổi trẻ tham gia giải quyết các nhiệm vụ chính trị tại địa phương, đơn vị, các hoạt động vì cộng đồng.</w:t>
      </w:r>
    </w:p>
    <w:p w:rsidR="00C97EF7" w:rsidRPr="00C97EF7" w:rsidRDefault="00C97EF7" w:rsidP="004B3C42">
      <w:pPr>
        <w:pStyle w:val="ListParagraph"/>
        <w:numPr>
          <w:ilvl w:val="0"/>
          <w:numId w:val="6"/>
        </w:numPr>
        <w:spacing w:before="120" w:after="120" w:line="288" w:lineRule="auto"/>
        <w:ind w:left="0" w:firstLine="426"/>
        <w:jc w:val="both"/>
        <w:rPr>
          <w:rFonts w:ascii="Times New Roman" w:hAnsi="Times New Roman"/>
          <w:sz w:val="28"/>
          <w:szCs w:val="28"/>
          <w:lang w:val="nl-NL"/>
        </w:rPr>
      </w:pPr>
      <w:r>
        <w:rPr>
          <w:rFonts w:ascii="Times New Roman" w:hAnsi="Times New Roman"/>
          <w:sz w:val="28"/>
          <w:szCs w:val="28"/>
          <w:lang w:val="nl-NL"/>
        </w:rPr>
        <w:t xml:space="preserve">Tuyên truyền, giới thiệu về Đoàn cho thanh niên; tổ chức bồi dưỡng, giáo dục, rèn luyện và kết nạp </w:t>
      </w:r>
      <w:r>
        <w:rPr>
          <w:rFonts w:ascii="Times New Roman" w:hAnsi="Times New Roman"/>
          <w:i/>
          <w:sz w:val="28"/>
          <w:szCs w:val="28"/>
          <w:lang w:val="nl-NL"/>
        </w:rPr>
        <w:t>“Lớp đoàn viên 90 năm thành lập Đoàn TNCS Hồ Chí Minh”.</w:t>
      </w:r>
    </w:p>
    <w:p w:rsidR="00C97EF7" w:rsidRDefault="00C97EF7" w:rsidP="00C97EF7">
      <w:pPr>
        <w:pStyle w:val="ListParagraph"/>
        <w:numPr>
          <w:ilvl w:val="0"/>
          <w:numId w:val="6"/>
        </w:numPr>
        <w:spacing w:before="120" w:after="120" w:line="288" w:lineRule="auto"/>
        <w:ind w:left="0" w:firstLine="426"/>
        <w:jc w:val="both"/>
        <w:rPr>
          <w:rFonts w:ascii="Times New Roman" w:hAnsi="Times New Roman"/>
          <w:sz w:val="28"/>
          <w:szCs w:val="28"/>
          <w:lang w:val="nl-NL"/>
        </w:rPr>
      </w:pPr>
      <w:r>
        <w:rPr>
          <w:rFonts w:ascii="Times New Roman" w:hAnsi="Times New Roman"/>
          <w:sz w:val="28"/>
          <w:szCs w:val="28"/>
          <w:lang w:val="nl-NL"/>
        </w:rPr>
        <w:t xml:space="preserve">Tổ chức cho đoàn viên tham gia cuộc thi tìm hiểu truyền thống 90 năm Đoàn TNCS Hồ Chí Minh; hành trình </w:t>
      </w:r>
      <w:r>
        <w:rPr>
          <w:rFonts w:ascii="Times New Roman" w:hAnsi="Times New Roman"/>
          <w:i/>
          <w:sz w:val="28"/>
          <w:szCs w:val="28"/>
          <w:lang w:val="nl-NL"/>
        </w:rPr>
        <w:t>“Tự hào tuổi trẻ Việt Nam”</w:t>
      </w:r>
      <w:r>
        <w:rPr>
          <w:rFonts w:ascii="Times New Roman" w:hAnsi="Times New Roman"/>
          <w:sz w:val="28"/>
          <w:szCs w:val="28"/>
          <w:lang w:val="nl-NL"/>
        </w:rPr>
        <w:t xml:space="preserve"> đến với 90 địa chỉ đỏ gắn với tổ chức Đoàn trên cả nước.</w:t>
      </w:r>
    </w:p>
    <w:p w:rsidR="00C97EF7" w:rsidRPr="00C97EF7" w:rsidRDefault="00C97EF7" w:rsidP="00C97EF7">
      <w:pPr>
        <w:pStyle w:val="ListParagraph"/>
        <w:numPr>
          <w:ilvl w:val="0"/>
          <w:numId w:val="11"/>
        </w:numPr>
        <w:spacing w:before="120" w:after="120" w:line="288" w:lineRule="auto"/>
        <w:jc w:val="both"/>
        <w:rPr>
          <w:rFonts w:ascii="Times New Roman" w:hAnsi="Times New Roman"/>
          <w:b/>
          <w:sz w:val="28"/>
          <w:szCs w:val="28"/>
          <w:lang w:val="nl-NL"/>
        </w:rPr>
      </w:pPr>
      <w:r>
        <w:rPr>
          <w:rFonts w:ascii="Times New Roman" w:hAnsi="Times New Roman"/>
          <w:b/>
          <w:sz w:val="28"/>
          <w:szCs w:val="28"/>
          <w:lang w:val="nl-NL"/>
        </w:rPr>
        <w:t>Tài liệu tham khảo</w:t>
      </w:r>
    </w:p>
    <w:p w:rsidR="00C97EF7" w:rsidRDefault="00C97EF7" w:rsidP="00C97EF7">
      <w:pPr>
        <w:pStyle w:val="ListParagraph"/>
        <w:numPr>
          <w:ilvl w:val="0"/>
          <w:numId w:val="6"/>
        </w:numPr>
        <w:spacing w:before="120" w:after="120" w:line="288" w:lineRule="auto"/>
        <w:ind w:left="0" w:firstLine="426"/>
        <w:jc w:val="both"/>
        <w:rPr>
          <w:rFonts w:ascii="Times New Roman" w:hAnsi="Times New Roman"/>
          <w:sz w:val="28"/>
          <w:szCs w:val="28"/>
          <w:lang w:val="nl-NL"/>
        </w:rPr>
      </w:pPr>
      <w:r>
        <w:rPr>
          <w:rFonts w:ascii="Times New Roman" w:hAnsi="Times New Roman"/>
          <w:sz w:val="28"/>
          <w:szCs w:val="28"/>
          <w:lang w:val="nl-NL"/>
        </w:rPr>
        <w:t>Đề cương tuyên truyền kỷ niệm 90 năm ngày thành lập Đoàn TNCS Hồ Chí Minh</w:t>
      </w:r>
      <w:r w:rsidR="00121307">
        <w:rPr>
          <w:rFonts w:ascii="Times New Roman" w:hAnsi="Times New Roman"/>
          <w:sz w:val="28"/>
          <w:szCs w:val="28"/>
          <w:lang w:val="nl-NL"/>
        </w:rPr>
        <w:t xml:space="preserve"> (26/3/1931 - 26/3/2021).</w:t>
      </w:r>
    </w:p>
    <w:p w:rsidR="00121307" w:rsidRDefault="00121307" w:rsidP="00C97EF7">
      <w:pPr>
        <w:pStyle w:val="ListParagraph"/>
        <w:numPr>
          <w:ilvl w:val="0"/>
          <w:numId w:val="6"/>
        </w:numPr>
        <w:spacing w:before="120" w:after="120" w:line="288" w:lineRule="auto"/>
        <w:ind w:left="0" w:firstLine="426"/>
        <w:jc w:val="both"/>
        <w:rPr>
          <w:rFonts w:ascii="Times New Roman" w:hAnsi="Times New Roman"/>
          <w:sz w:val="28"/>
          <w:szCs w:val="28"/>
          <w:lang w:val="nl-NL"/>
        </w:rPr>
      </w:pPr>
      <w:r>
        <w:rPr>
          <w:rFonts w:ascii="Times New Roman" w:hAnsi="Times New Roman"/>
          <w:sz w:val="28"/>
          <w:szCs w:val="28"/>
          <w:lang w:val="nl-NL"/>
        </w:rPr>
        <w:t>Phim tài liệu “Bản anh hùng ca tuổi trẻ Việt Nam” (5 tập), “Tự hào tuổi trẻ Việt Nam”, “Lý Tự Trọng - Người truyền lửa”... và các phim ngắn, hình ảnh về truyền thống 90 năm Đoàn TNCS Hồ Chí Minh.</w:t>
      </w:r>
    </w:p>
    <w:p w:rsidR="00121307" w:rsidRPr="00121307" w:rsidRDefault="00EC3553" w:rsidP="00121307">
      <w:pPr>
        <w:pStyle w:val="ListParagraph"/>
        <w:numPr>
          <w:ilvl w:val="0"/>
          <w:numId w:val="6"/>
        </w:numPr>
        <w:spacing w:before="120" w:after="120" w:line="288" w:lineRule="auto"/>
        <w:ind w:left="0" w:firstLine="426"/>
        <w:jc w:val="both"/>
        <w:rPr>
          <w:rFonts w:ascii="Times New Roman" w:hAnsi="Times New Roman"/>
          <w:sz w:val="28"/>
          <w:szCs w:val="28"/>
          <w:lang w:val="nl-NL"/>
        </w:rPr>
      </w:pPr>
      <w:r>
        <w:rPr>
          <w:rFonts w:ascii="Times New Roman" w:hAnsi="Times New Roman"/>
          <w:sz w:val="28"/>
          <w:szCs w:val="28"/>
          <w:lang w:val="nl-NL"/>
        </w:rPr>
        <w:t>Sách: Những mẩu chuyện</w:t>
      </w:r>
      <w:r w:rsidR="00121307">
        <w:rPr>
          <w:rFonts w:ascii="Times New Roman" w:hAnsi="Times New Roman"/>
          <w:sz w:val="28"/>
          <w:szCs w:val="28"/>
          <w:lang w:val="nl-NL"/>
        </w:rPr>
        <w:t xml:space="preserve"> về phong cách Hồ Chí Minh; Lý Tự Trọng sống mãi tên Anh; Nguyễn Lam - Bí thư thứ nhất đầu tiên của Đoàn TNCS Hồ Chí Minh; Đoàn TNCS Hồ Chí Minh trong thời kỳ đổi mới,...</w:t>
      </w:r>
    </w:p>
    <w:p w:rsidR="007F47A7" w:rsidRDefault="007F47A7" w:rsidP="007F47A7">
      <w:pPr>
        <w:pStyle w:val="ListParagraph"/>
        <w:spacing w:before="120" w:after="120" w:line="288" w:lineRule="auto"/>
        <w:ind w:left="426"/>
        <w:jc w:val="both"/>
        <w:rPr>
          <w:rFonts w:ascii="Times New Roman" w:hAnsi="Times New Roman"/>
          <w:b/>
          <w:sz w:val="28"/>
          <w:szCs w:val="28"/>
          <w:lang w:val="nl-NL"/>
        </w:rPr>
      </w:pPr>
      <w:r>
        <w:rPr>
          <w:rFonts w:ascii="Times New Roman" w:hAnsi="Times New Roman"/>
          <w:b/>
          <w:sz w:val="28"/>
          <w:szCs w:val="28"/>
          <w:lang w:val="nl-NL"/>
        </w:rPr>
        <w:t xml:space="preserve">IV. </w:t>
      </w:r>
      <w:r w:rsidR="008C4311">
        <w:rPr>
          <w:rFonts w:ascii="Times New Roman" w:hAnsi="Times New Roman"/>
          <w:b/>
          <w:sz w:val="28"/>
          <w:szCs w:val="28"/>
          <w:lang w:val="nl-NL"/>
        </w:rPr>
        <w:t>HÌNH THỨC TRIỂN KHAI</w:t>
      </w:r>
    </w:p>
    <w:p w:rsidR="00317633" w:rsidRDefault="008C4311" w:rsidP="00317633">
      <w:pPr>
        <w:pStyle w:val="ListParagraph"/>
        <w:numPr>
          <w:ilvl w:val="0"/>
          <w:numId w:val="12"/>
        </w:numPr>
        <w:spacing w:before="120" w:after="120" w:line="288" w:lineRule="auto"/>
        <w:ind w:left="0" w:firstLine="426"/>
        <w:jc w:val="both"/>
        <w:rPr>
          <w:rFonts w:ascii="Times New Roman" w:hAnsi="Times New Roman"/>
          <w:sz w:val="28"/>
          <w:szCs w:val="28"/>
          <w:lang w:val="nl-NL"/>
        </w:rPr>
      </w:pPr>
      <w:r>
        <w:rPr>
          <w:rFonts w:ascii="Times New Roman" w:hAnsi="Times New Roman"/>
          <w:sz w:val="28"/>
          <w:szCs w:val="28"/>
          <w:lang w:val="nl-NL"/>
        </w:rPr>
        <w:t>Tổ chức các buổi</w:t>
      </w:r>
      <w:r w:rsidR="00317633">
        <w:rPr>
          <w:rFonts w:ascii="Times New Roman" w:hAnsi="Times New Roman"/>
          <w:sz w:val="28"/>
          <w:szCs w:val="28"/>
          <w:lang w:val="nl-NL"/>
        </w:rPr>
        <w:t xml:space="preserve"> sinh hoạt chuyên đề</w:t>
      </w:r>
      <w:r w:rsidR="00146A08">
        <w:rPr>
          <w:rFonts w:ascii="Times New Roman" w:hAnsi="Times New Roman"/>
          <w:sz w:val="28"/>
          <w:szCs w:val="28"/>
          <w:lang w:val="nl-NL"/>
        </w:rPr>
        <w:t>, các buổi</w:t>
      </w:r>
      <w:r>
        <w:rPr>
          <w:rFonts w:ascii="Times New Roman" w:hAnsi="Times New Roman"/>
          <w:sz w:val="28"/>
          <w:szCs w:val="28"/>
          <w:lang w:val="nl-NL"/>
        </w:rPr>
        <w:t xml:space="preserve"> thảo luận trong chi đoàn hoặc lồng ghép trong các buổi sinh hoạt chi đoàn. Chi đoàn chuẩn bị trước các tài liệu liên quan đến chủ điểm sinh hoạt để đoàn viên nghiên cứu, phát biểu.</w:t>
      </w:r>
    </w:p>
    <w:p w:rsidR="008C4311" w:rsidRDefault="008C4311" w:rsidP="00317633">
      <w:pPr>
        <w:pStyle w:val="ListParagraph"/>
        <w:numPr>
          <w:ilvl w:val="0"/>
          <w:numId w:val="12"/>
        </w:numPr>
        <w:spacing w:before="120" w:after="120" w:line="288" w:lineRule="auto"/>
        <w:ind w:left="0" w:firstLine="426"/>
        <w:jc w:val="both"/>
        <w:rPr>
          <w:rFonts w:ascii="Times New Roman" w:hAnsi="Times New Roman"/>
          <w:sz w:val="28"/>
          <w:szCs w:val="28"/>
          <w:lang w:val="nl-NL"/>
        </w:rPr>
      </w:pPr>
      <w:r w:rsidRPr="00317633">
        <w:rPr>
          <w:rFonts w:ascii="Times New Roman" w:hAnsi="Times New Roman"/>
          <w:sz w:val="28"/>
          <w:szCs w:val="28"/>
          <w:lang w:val="nl-NL"/>
        </w:rPr>
        <w:t>Tùy theo điều kiện thực tế của đơn vị có thể tổ chức</w:t>
      </w:r>
      <w:r w:rsidR="00285371">
        <w:rPr>
          <w:rFonts w:ascii="Times New Roman" w:hAnsi="Times New Roman"/>
          <w:sz w:val="28"/>
          <w:szCs w:val="28"/>
          <w:lang w:val="nl-NL"/>
        </w:rPr>
        <w:t xml:space="preserve"> chiếu phim tư liệu kết hợp với</w:t>
      </w:r>
      <w:r w:rsidRPr="00317633">
        <w:rPr>
          <w:rFonts w:ascii="Times New Roman" w:hAnsi="Times New Roman"/>
          <w:sz w:val="28"/>
          <w:szCs w:val="28"/>
          <w:lang w:val="nl-NL"/>
        </w:rPr>
        <w:t xml:space="preserve"> các hội thi tìm hiểu về lịch sử Đoàn TNCS Hồ Chí Minh, về Bác Hồ.</w:t>
      </w:r>
    </w:p>
    <w:p w:rsidR="002F47B2" w:rsidRDefault="005F193E" w:rsidP="00317633">
      <w:pPr>
        <w:pStyle w:val="ListParagraph"/>
        <w:numPr>
          <w:ilvl w:val="0"/>
          <w:numId w:val="12"/>
        </w:numPr>
        <w:spacing w:before="120" w:after="120" w:line="288" w:lineRule="auto"/>
        <w:ind w:left="0" w:firstLine="426"/>
        <w:jc w:val="both"/>
        <w:rPr>
          <w:rFonts w:ascii="Times New Roman" w:hAnsi="Times New Roman"/>
          <w:sz w:val="28"/>
          <w:szCs w:val="28"/>
          <w:lang w:val="nl-NL"/>
        </w:rPr>
      </w:pPr>
      <w:r>
        <w:rPr>
          <w:rFonts w:ascii="Times New Roman" w:hAnsi="Times New Roman"/>
          <w:sz w:val="28"/>
          <w:szCs w:val="28"/>
          <w:lang w:val="nl-NL"/>
        </w:rPr>
        <w:t>Kết hợp sinh hoạt chi đoàn chủ điểm gắn với tổ chức Ngày đoàn viên</w:t>
      </w:r>
      <w:r w:rsidR="00285371">
        <w:rPr>
          <w:rFonts w:ascii="Times New Roman" w:hAnsi="Times New Roman"/>
          <w:sz w:val="28"/>
          <w:szCs w:val="28"/>
          <w:lang w:val="nl-NL"/>
        </w:rPr>
        <w:t xml:space="preserve"> với các hoạt động như: đăng ký thực hiện chương trình rèn luyện đoàn viên; đăng ký thực hiện những công trình, phần việc thi đua chào mừng kỷ niệm 90 năm ngày thành lập Đoàn TNCS Hồ Chí Minh; thực hiện các hoạt động vì cộng đồng</w:t>
      </w:r>
      <w:r>
        <w:rPr>
          <w:rFonts w:ascii="Times New Roman" w:hAnsi="Times New Roman"/>
          <w:sz w:val="28"/>
          <w:szCs w:val="28"/>
          <w:lang w:val="nl-NL"/>
        </w:rPr>
        <w:t>.</w:t>
      </w:r>
    </w:p>
    <w:p w:rsidR="005F193E" w:rsidRDefault="005F193E" w:rsidP="00317633">
      <w:pPr>
        <w:pStyle w:val="ListParagraph"/>
        <w:numPr>
          <w:ilvl w:val="0"/>
          <w:numId w:val="12"/>
        </w:numPr>
        <w:spacing w:before="120" w:after="120" w:line="288" w:lineRule="auto"/>
        <w:ind w:left="0" w:firstLine="426"/>
        <w:jc w:val="both"/>
        <w:rPr>
          <w:rFonts w:ascii="Times New Roman" w:hAnsi="Times New Roman"/>
          <w:sz w:val="28"/>
          <w:szCs w:val="28"/>
          <w:lang w:val="nl-NL"/>
        </w:rPr>
      </w:pPr>
      <w:r>
        <w:rPr>
          <w:rFonts w:ascii="Times New Roman" w:hAnsi="Times New Roman"/>
          <w:sz w:val="28"/>
          <w:szCs w:val="28"/>
          <w:lang w:val="nl-NL"/>
        </w:rPr>
        <w:t>Có thể dựa vào bố cục chương trình (gợi ý) sau để triển khai</w:t>
      </w:r>
      <w:r w:rsidR="00067D57">
        <w:rPr>
          <w:rFonts w:ascii="Times New Roman" w:hAnsi="Times New Roman"/>
          <w:sz w:val="28"/>
          <w:szCs w:val="28"/>
          <w:lang w:val="nl-NL"/>
        </w:rPr>
        <w:t>:</w:t>
      </w:r>
    </w:p>
    <w:p w:rsidR="005F193E" w:rsidRDefault="005F193E" w:rsidP="005F193E">
      <w:pPr>
        <w:pStyle w:val="ListParagraph"/>
        <w:spacing w:before="120" w:after="120" w:line="288" w:lineRule="auto"/>
        <w:ind w:left="0" w:firstLine="426"/>
        <w:jc w:val="both"/>
        <w:rPr>
          <w:rFonts w:ascii="Times New Roman" w:hAnsi="Times New Roman"/>
          <w:sz w:val="28"/>
          <w:szCs w:val="28"/>
          <w:lang w:val="nl-NL"/>
        </w:rPr>
      </w:pPr>
      <w:r>
        <w:rPr>
          <w:rFonts w:ascii="Times New Roman" w:hAnsi="Times New Roman"/>
          <w:sz w:val="28"/>
          <w:szCs w:val="28"/>
          <w:lang w:val="nl-NL"/>
        </w:rPr>
        <w:t>- Ổn định tổ chức, sinh hoạt tập thể.</w:t>
      </w:r>
    </w:p>
    <w:p w:rsidR="005F193E" w:rsidRDefault="002C28D0" w:rsidP="005F193E">
      <w:pPr>
        <w:pStyle w:val="ListParagraph"/>
        <w:spacing w:before="120" w:after="120" w:line="288" w:lineRule="auto"/>
        <w:ind w:left="0" w:firstLine="426"/>
        <w:jc w:val="both"/>
        <w:rPr>
          <w:rFonts w:ascii="Times New Roman" w:hAnsi="Times New Roman"/>
          <w:sz w:val="28"/>
          <w:szCs w:val="28"/>
          <w:lang w:val="nl-NL"/>
        </w:rPr>
      </w:pPr>
      <w:r>
        <w:rPr>
          <w:rFonts w:ascii="Times New Roman" w:hAnsi="Times New Roman"/>
          <w:sz w:val="28"/>
          <w:szCs w:val="28"/>
          <w:lang w:val="nl-NL"/>
        </w:rPr>
        <w:t>- Nêu mục đích, ý nghĩa, chủ đề</w:t>
      </w:r>
      <w:r w:rsidR="005F193E">
        <w:rPr>
          <w:rFonts w:ascii="Times New Roman" w:hAnsi="Times New Roman"/>
          <w:sz w:val="28"/>
          <w:szCs w:val="28"/>
          <w:lang w:val="nl-NL"/>
        </w:rPr>
        <w:t xml:space="preserve"> sinh hoạt chi đoàn chủ điểm.</w:t>
      </w:r>
    </w:p>
    <w:p w:rsidR="005F193E" w:rsidRDefault="005F193E" w:rsidP="005F193E">
      <w:pPr>
        <w:pStyle w:val="ListParagraph"/>
        <w:spacing w:before="120" w:after="120" w:line="288" w:lineRule="auto"/>
        <w:ind w:left="0" w:firstLine="426"/>
        <w:jc w:val="both"/>
        <w:rPr>
          <w:rFonts w:ascii="Times New Roman" w:hAnsi="Times New Roman"/>
          <w:sz w:val="28"/>
          <w:szCs w:val="28"/>
          <w:lang w:val="nl-NL"/>
        </w:rPr>
      </w:pPr>
      <w:r>
        <w:rPr>
          <w:rFonts w:ascii="Times New Roman" w:hAnsi="Times New Roman"/>
          <w:sz w:val="28"/>
          <w:szCs w:val="28"/>
          <w:lang w:val="nl-NL"/>
        </w:rPr>
        <w:t>- Định hướng nội dung sinh hoạt, các yêu cầu đối với đoàn viên.</w:t>
      </w:r>
    </w:p>
    <w:p w:rsidR="005F193E" w:rsidRDefault="005F193E" w:rsidP="005F193E">
      <w:pPr>
        <w:pStyle w:val="ListParagraph"/>
        <w:spacing w:before="120" w:after="120" w:line="288" w:lineRule="auto"/>
        <w:ind w:left="0" w:firstLine="426"/>
        <w:jc w:val="both"/>
        <w:rPr>
          <w:rFonts w:ascii="Times New Roman" w:hAnsi="Times New Roman"/>
          <w:i/>
          <w:sz w:val="28"/>
          <w:szCs w:val="28"/>
          <w:lang w:val="nl-NL"/>
        </w:rPr>
      </w:pPr>
      <w:r>
        <w:rPr>
          <w:rFonts w:ascii="Times New Roman" w:hAnsi="Times New Roman"/>
          <w:sz w:val="28"/>
          <w:szCs w:val="28"/>
          <w:lang w:val="nl-NL"/>
        </w:rPr>
        <w:t xml:space="preserve">- Đoàn viên tham gia sinh hoạt phát biểu, thảo luận </w:t>
      </w:r>
      <w:r>
        <w:rPr>
          <w:rFonts w:ascii="Times New Roman" w:hAnsi="Times New Roman"/>
          <w:i/>
          <w:sz w:val="28"/>
          <w:szCs w:val="28"/>
          <w:lang w:val="nl-NL"/>
        </w:rPr>
        <w:t>(Lưu ý trong quá trình tổ chức sinh hoạt chi đoàn chủ điểm cần đảm bảo tỷ lệ 80% đoàn viên tham gia phát biểu ý kiến).</w:t>
      </w:r>
    </w:p>
    <w:p w:rsidR="005F193E" w:rsidRDefault="005F193E" w:rsidP="005F193E">
      <w:pPr>
        <w:pStyle w:val="ListParagraph"/>
        <w:spacing w:before="120" w:after="120" w:line="288" w:lineRule="auto"/>
        <w:ind w:left="0" w:firstLine="426"/>
        <w:jc w:val="both"/>
        <w:rPr>
          <w:rFonts w:ascii="Times New Roman" w:hAnsi="Times New Roman"/>
          <w:sz w:val="28"/>
          <w:szCs w:val="28"/>
          <w:lang w:val="nl-NL"/>
        </w:rPr>
      </w:pPr>
      <w:r>
        <w:rPr>
          <w:rFonts w:ascii="Times New Roman" w:hAnsi="Times New Roman"/>
          <w:sz w:val="28"/>
          <w:szCs w:val="28"/>
          <w:lang w:val="nl-NL"/>
        </w:rPr>
        <w:t>- Đúc kết nội dung buổi sinh hoạt chi đoàn, chủ điểm, trao đổi các nội dung cần thực hiện, các công trình, phần việc của chi đoàn.</w:t>
      </w:r>
    </w:p>
    <w:p w:rsidR="005F193E" w:rsidRPr="005F193E" w:rsidRDefault="00FF4815" w:rsidP="005F193E">
      <w:pPr>
        <w:pStyle w:val="ListParagraph"/>
        <w:spacing w:before="120" w:after="120" w:line="288" w:lineRule="auto"/>
        <w:ind w:left="0" w:firstLine="426"/>
        <w:jc w:val="both"/>
        <w:rPr>
          <w:rFonts w:ascii="Times New Roman" w:hAnsi="Times New Roman"/>
          <w:sz w:val="28"/>
          <w:szCs w:val="28"/>
          <w:lang w:val="nl-NL"/>
        </w:rPr>
      </w:pPr>
      <w:r>
        <w:rPr>
          <w:rFonts w:ascii="Times New Roman" w:hAnsi="Times New Roman"/>
          <w:sz w:val="28"/>
          <w:szCs w:val="28"/>
          <w:lang w:val="nl-NL"/>
        </w:rPr>
        <w:t>- Đánh giá hiệu</w:t>
      </w:r>
      <w:r w:rsidR="005F193E">
        <w:rPr>
          <w:rFonts w:ascii="Times New Roman" w:hAnsi="Times New Roman"/>
          <w:sz w:val="28"/>
          <w:szCs w:val="28"/>
          <w:lang w:val="nl-NL"/>
        </w:rPr>
        <w:t xml:space="preserve"> quả buổi sinh hoạt chi đoàn chủ điểm.</w:t>
      </w:r>
    </w:p>
    <w:p w:rsidR="00646D1B" w:rsidRDefault="00944BDC" w:rsidP="00646D1B">
      <w:pPr>
        <w:pStyle w:val="ListParagraph"/>
        <w:spacing w:before="120" w:after="120" w:line="288" w:lineRule="auto"/>
        <w:ind w:left="0" w:firstLine="426"/>
        <w:jc w:val="both"/>
        <w:rPr>
          <w:rFonts w:ascii="Times New Roman" w:hAnsi="Times New Roman"/>
          <w:sz w:val="28"/>
          <w:szCs w:val="28"/>
          <w:lang w:val="nl-NL"/>
        </w:rPr>
      </w:pPr>
      <w:r w:rsidRPr="00067D57">
        <w:rPr>
          <w:rFonts w:ascii="Times New Roman" w:hAnsi="Times New Roman"/>
          <w:b/>
          <w:sz w:val="28"/>
          <w:szCs w:val="28"/>
          <w:lang w:val="nl-NL"/>
        </w:rPr>
        <w:lastRenderedPageBreak/>
        <w:t>* Lưu ý:</w:t>
      </w:r>
      <w:r>
        <w:rPr>
          <w:rFonts w:ascii="Times New Roman" w:hAnsi="Times New Roman"/>
          <w:sz w:val="28"/>
          <w:szCs w:val="28"/>
          <w:lang w:val="nl-NL"/>
        </w:rPr>
        <w:t xml:space="preserve"> </w:t>
      </w:r>
    </w:p>
    <w:p w:rsidR="00944BDC" w:rsidRDefault="00646D1B" w:rsidP="00646D1B">
      <w:pPr>
        <w:pStyle w:val="ListParagraph"/>
        <w:spacing w:before="120" w:after="120" w:line="288" w:lineRule="auto"/>
        <w:ind w:left="0" w:firstLine="426"/>
        <w:jc w:val="both"/>
        <w:rPr>
          <w:rFonts w:ascii="Times New Roman" w:hAnsi="Times New Roman"/>
          <w:sz w:val="28"/>
          <w:szCs w:val="28"/>
          <w:lang w:val="nl-NL"/>
        </w:rPr>
      </w:pPr>
      <w:r>
        <w:rPr>
          <w:rFonts w:ascii="Times New Roman" w:hAnsi="Times New Roman"/>
          <w:sz w:val="28"/>
          <w:szCs w:val="28"/>
          <w:lang w:val="nl-NL"/>
        </w:rPr>
        <w:t xml:space="preserve">- </w:t>
      </w:r>
      <w:r w:rsidR="00944BDC">
        <w:rPr>
          <w:rFonts w:ascii="Times New Roman" w:hAnsi="Times New Roman"/>
          <w:sz w:val="28"/>
          <w:szCs w:val="28"/>
          <w:lang w:val="nl-NL"/>
        </w:rPr>
        <w:t>Các chi đoàn tổ chức sinh hoạt phải có báo cáo lại bằng hình ảnh về nội dung hoạt động (có maket thể hiện rõ nội dung, thời gian, địa điểm).</w:t>
      </w:r>
    </w:p>
    <w:p w:rsidR="00646D1B" w:rsidRDefault="00646D1B" w:rsidP="00646D1B">
      <w:pPr>
        <w:pStyle w:val="ListParagraph"/>
        <w:spacing w:before="120" w:after="120" w:line="288" w:lineRule="auto"/>
        <w:ind w:left="0" w:firstLine="426"/>
        <w:jc w:val="both"/>
        <w:rPr>
          <w:rFonts w:ascii="Times New Roman" w:hAnsi="Times New Roman"/>
          <w:sz w:val="28"/>
          <w:szCs w:val="28"/>
          <w:lang w:val="nl-NL"/>
        </w:rPr>
      </w:pPr>
      <w:r>
        <w:rPr>
          <w:rFonts w:ascii="Times New Roman" w:hAnsi="Times New Roman"/>
          <w:sz w:val="28"/>
          <w:szCs w:val="28"/>
          <w:lang w:val="nl-NL"/>
        </w:rPr>
        <w:t xml:space="preserve">- </w:t>
      </w:r>
      <w:r w:rsidRPr="00646D1B">
        <w:rPr>
          <w:rFonts w:ascii="Times New Roman" w:hAnsi="Times New Roman"/>
          <w:sz w:val="28"/>
          <w:szCs w:val="28"/>
          <w:lang w:val="nl-NL"/>
        </w:rPr>
        <w:t>Đối với những đơn vị đặc thù, có thể tổ chức chuyển tải nội dung sinh hoạt thông qua hình thức trực tuyến, phát thanh tiếng nói.</w:t>
      </w:r>
    </w:p>
    <w:p w:rsidR="005B2993" w:rsidRDefault="00CB68D2" w:rsidP="001A1C74">
      <w:pPr>
        <w:spacing w:before="120" w:after="120" w:line="288" w:lineRule="auto"/>
        <w:ind w:firstLine="426"/>
        <w:jc w:val="both"/>
        <w:rPr>
          <w:rFonts w:ascii="Times New Roman" w:hAnsi="Times New Roman"/>
          <w:b/>
          <w:sz w:val="28"/>
          <w:szCs w:val="28"/>
          <w:lang w:val="nl-NL" w:eastAsia="en-US"/>
        </w:rPr>
      </w:pPr>
      <w:r>
        <w:rPr>
          <w:rFonts w:ascii="Times New Roman" w:hAnsi="Times New Roman"/>
          <w:b/>
          <w:sz w:val="28"/>
          <w:szCs w:val="28"/>
          <w:lang w:val="nl-NL" w:eastAsia="en-US"/>
        </w:rPr>
        <w:t>V</w:t>
      </w:r>
      <w:r w:rsidR="00134B8B">
        <w:rPr>
          <w:rFonts w:ascii="Times New Roman" w:hAnsi="Times New Roman"/>
          <w:b/>
          <w:sz w:val="28"/>
          <w:szCs w:val="28"/>
          <w:lang w:val="nl-NL" w:eastAsia="en-US"/>
        </w:rPr>
        <w:t xml:space="preserve">. </w:t>
      </w:r>
      <w:r w:rsidR="00B267A6">
        <w:rPr>
          <w:rFonts w:ascii="Times New Roman" w:hAnsi="Times New Roman"/>
          <w:b/>
          <w:sz w:val="28"/>
          <w:szCs w:val="28"/>
          <w:lang w:val="nl-NL" w:eastAsia="en-US"/>
        </w:rPr>
        <w:t>TỔ CHỨC THỰC HIỆN</w:t>
      </w:r>
      <w:r w:rsidR="005B2993">
        <w:rPr>
          <w:rFonts w:ascii="Times New Roman" w:hAnsi="Times New Roman"/>
          <w:b/>
          <w:sz w:val="28"/>
          <w:szCs w:val="28"/>
          <w:lang w:val="nl-NL" w:eastAsia="en-US"/>
        </w:rPr>
        <w:t xml:space="preserve"> </w:t>
      </w:r>
    </w:p>
    <w:p w:rsidR="00FA2239" w:rsidRDefault="00FA2239" w:rsidP="00FA2239">
      <w:pPr>
        <w:pStyle w:val="ListParagraph"/>
        <w:numPr>
          <w:ilvl w:val="0"/>
          <w:numId w:val="9"/>
        </w:numPr>
        <w:spacing w:before="120" w:after="120" w:line="288" w:lineRule="auto"/>
        <w:jc w:val="both"/>
        <w:rPr>
          <w:rFonts w:ascii="Times New Roman" w:hAnsi="Times New Roman"/>
          <w:b/>
          <w:sz w:val="28"/>
          <w:szCs w:val="28"/>
          <w:lang w:val="nl-NL" w:eastAsia="en-US"/>
        </w:rPr>
      </w:pPr>
      <w:r w:rsidRPr="00FA2239">
        <w:rPr>
          <w:rFonts w:ascii="Times New Roman" w:hAnsi="Times New Roman"/>
          <w:b/>
          <w:sz w:val="28"/>
          <w:szCs w:val="28"/>
          <w:lang w:val="nl-NL" w:eastAsia="en-US"/>
        </w:rPr>
        <w:t>Cấp tỉnh</w:t>
      </w:r>
    </w:p>
    <w:p w:rsidR="00FA2239" w:rsidRDefault="00FA2239" w:rsidP="00FA2239">
      <w:pPr>
        <w:pStyle w:val="ListParagraph"/>
        <w:spacing w:before="120" w:after="120" w:line="288" w:lineRule="auto"/>
        <w:ind w:left="0" w:firstLine="426"/>
        <w:jc w:val="both"/>
        <w:rPr>
          <w:rFonts w:ascii="Times New Roman" w:eastAsia="Arial" w:hAnsi="Times New Roman"/>
          <w:spacing w:val="4"/>
          <w:sz w:val="28"/>
          <w:szCs w:val="28"/>
          <w:lang w:val="en-US" w:eastAsia="en-US"/>
        </w:rPr>
      </w:pPr>
      <w:r w:rsidRPr="00FA2239">
        <w:rPr>
          <w:rFonts w:ascii="Times New Roman" w:hAnsi="Times New Roman"/>
          <w:sz w:val="28"/>
          <w:szCs w:val="28"/>
          <w:lang w:val="nl-NL" w:eastAsia="en-US"/>
        </w:rPr>
        <w:t>-</w:t>
      </w:r>
      <w:r>
        <w:rPr>
          <w:rFonts w:ascii="Times New Roman" w:hAnsi="Times New Roman"/>
          <w:b/>
          <w:sz w:val="28"/>
          <w:szCs w:val="28"/>
          <w:lang w:val="nl-NL" w:eastAsia="en-US"/>
        </w:rPr>
        <w:t xml:space="preserve"> </w:t>
      </w:r>
      <w:r>
        <w:rPr>
          <w:rFonts w:ascii="Times New Roman" w:eastAsia="Arial" w:hAnsi="Times New Roman"/>
          <w:spacing w:val="4"/>
          <w:sz w:val="28"/>
          <w:szCs w:val="28"/>
          <w:lang w:val="en-US" w:eastAsia="en-US"/>
        </w:rPr>
        <w:t>Giao Ban Tuyên giáo trực tiế</w:t>
      </w:r>
      <w:r w:rsidR="005F193E">
        <w:rPr>
          <w:rFonts w:ascii="Times New Roman" w:eastAsia="Arial" w:hAnsi="Times New Roman"/>
          <w:spacing w:val="4"/>
          <w:sz w:val="28"/>
          <w:szCs w:val="28"/>
          <w:lang w:val="en-US" w:eastAsia="en-US"/>
        </w:rPr>
        <w:t>p tham mưu</w:t>
      </w:r>
      <w:r w:rsidR="008B6180">
        <w:rPr>
          <w:rFonts w:ascii="Times New Roman" w:eastAsia="Arial" w:hAnsi="Times New Roman"/>
          <w:spacing w:val="4"/>
          <w:sz w:val="28"/>
          <w:szCs w:val="28"/>
          <w:lang w:val="en-US" w:eastAsia="en-US"/>
        </w:rPr>
        <w:t>,</w:t>
      </w:r>
      <w:r w:rsidR="00646D1B">
        <w:rPr>
          <w:rFonts w:ascii="Times New Roman" w:eastAsia="Arial" w:hAnsi="Times New Roman"/>
          <w:spacing w:val="4"/>
          <w:sz w:val="28"/>
          <w:szCs w:val="28"/>
          <w:lang w:val="en-US" w:eastAsia="en-US"/>
        </w:rPr>
        <w:t xml:space="preserve"> xây dựng</w:t>
      </w:r>
      <w:r w:rsidR="005F193E">
        <w:rPr>
          <w:rFonts w:ascii="Times New Roman" w:eastAsia="Arial" w:hAnsi="Times New Roman"/>
          <w:spacing w:val="4"/>
          <w:sz w:val="28"/>
          <w:szCs w:val="28"/>
          <w:lang w:val="en-US" w:eastAsia="en-US"/>
        </w:rPr>
        <w:t xml:space="preserve"> </w:t>
      </w:r>
      <w:r w:rsidR="00646D1B">
        <w:rPr>
          <w:rFonts w:ascii="Times New Roman" w:eastAsia="Arial" w:hAnsi="Times New Roman"/>
          <w:spacing w:val="4"/>
          <w:sz w:val="28"/>
          <w:szCs w:val="28"/>
          <w:lang w:val="en-US" w:eastAsia="en-US"/>
        </w:rPr>
        <w:t xml:space="preserve">Hướng </w:t>
      </w:r>
      <w:r w:rsidR="003D52BC">
        <w:rPr>
          <w:rFonts w:ascii="Times New Roman" w:eastAsia="Arial" w:hAnsi="Times New Roman"/>
          <w:spacing w:val="4"/>
          <w:sz w:val="28"/>
          <w:szCs w:val="28"/>
          <w:lang w:val="en-US" w:eastAsia="en-US"/>
        </w:rPr>
        <w:t>dẫn tổ chức sinh hoạt</w:t>
      </w:r>
      <w:r w:rsidR="00646D1B">
        <w:rPr>
          <w:rFonts w:ascii="Times New Roman" w:eastAsia="Arial" w:hAnsi="Times New Roman"/>
          <w:spacing w:val="4"/>
          <w:sz w:val="28"/>
          <w:szCs w:val="28"/>
          <w:lang w:val="en-US" w:eastAsia="en-US"/>
        </w:rPr>
        <w:t xml:space="preserve"> chủ điểm: “Tự hào Đoàn TNCS Hồ Chí Minh”.</w:t>
      </w:r>
    </w:p>
    <w:p w:rsidR="00FA2239" w:rsidRDefault="00FA2239" w:rsidP="00FA2239">
      <w:pPr>
        <w:pStyle w:val="ListParagraph"/>
        <w:tabs>
          <w:tab w:val="right" w:pos="9497"/>
        </w:tabs>
        <w:spacing w:before="120" w:after="120" w:line="288" w:lineRule="auto"/>
        <w:ind w:left="0" w:firstLine="426"/>
        <w:jc w:val="both"/>
        <w:rPr>
          <w:rFonts w:ascii="Times New Roman" w:eastAsia="Arial" w:hAnsi="Times New Roman"/>
          <w:spacing w:val="4"/>
          <w:sz w:val="28"/>
          <w:szCs w:val="28"/>
          <w:lang w:val="en-US" w:eastAsia="en-US"/>
        </w:rPr>
      </w:pPr>
      <w:r w:rsidRPr="00FA2239">
        <w:rPr>
          <w:rFonts w:ascii="Times New Roman" w:eastAsia="Arial" w:hAnsi="Times New Roman"/>
          <w:spacing w:val="4"/>
          <w:sz w:val="28"/>
          <w:szCs w:val="28"/>
          <w:lang w:val="en-US" w:eastAsia="en-US"/>
        </w:rPr>
        <w:t>-</w:t>
      </w:r>
      <w:r>
        <w:rPr>
          <w:rFonts w:ascii="Times New Roman" w:eastAsia="Arial" w:hAnsi="Times New Roman"/>
          <w:spacing w:val="4"/>
          <w:sz w:val="28"/>
          <w:szCs w:val="28"/>
          <w:lang w:val="en-US" w:eastAsia="en-US"/>
        </w:rPr>
        <w:t xml:space="preserve"> Tuyên truyền các nội dung trên lên website Tỉnh đoàn, trang facebook Tuổi trẻ Bình Định.</w:t>
      </w:r>
    </w:p>
    <w:p w:rsidR="00FA2239" w:rsidRDefault="00646D1B" w:rsidP="00FA2239">
      <w:pPr>
        <w:pStyle w:val="ListParagraph"/>
        <w:numPr>
          <w:ilvl w:val="0"/>
          <w:numId w:val="9"/>
        </w:numPr>
        <w:spacing w:before="120" w:after="120" w:line="288" w:lineRule="auto"/>
        <w:jc w:val="both"/>
        <w:rPr>
          <w:rFonts w:ascii="Times New Roman" w:hAnsi="Times New Roman"/>
          <w:b/>
          <w:sz w:val="28"/>
          <w:szCs w:val="28"/>
          <w:lang w:val="nl-NL" w:eastAsia="en-US"/>
        </w:rPr>
      </w:pPr>
      <w:r>
        <w:rPr>
          <w:rFonts w:ascii="Times New Roman" w:hAnsi="Times New Roman"/>
          <w:b/>
          <w:sz w:val="28"/>
          <w:szCs w:val="28"/>
          <w:lang w:val="nl-NL" w:eastAsia="en-US"/>
        </w:rPr>
        <w:t>Cấp huyện, thị, thành đoàn và đoàn trực thuộc</w:t>
      </w:r>
    </w:p>
    <w:p w:rsidR="00FA2239" w:rsidRDefault="00FA2239" w:rsidP="00FA2239">
      <w:pPr>
        <w:pStyle w:val="ListParagraph"/>
        <w:numPr>
          <w:ilvl w:val="0"/>
          <w:numId w:val="3"/>
        </w:numPr>
        <w:spacing w:before="120" w:after="120" w:line="288" w:lineRule="auto"/>
        <w:ind w:left="0" w:firstLine="480"/>
        <w:jc w:val="both"/>
        <w:rPr>
          <w:rFonts w:ascii="Times New Roman" w:hAnsi="Times New Roman"/>
          <w:sz w:val="28"/>
          <w:szCs w:val="28"/>
          <w:lang w:val="nl-NL" w:eastAsia="en-US"/>
        </w:rPr>
      </w:pPr>
      <w:r>
        <w:rPr>
          <w:rFonts w:ascii="Times New Roman" w:hAnsi="Times New Roman"/>
          <w:sz w:val="28"/>
          <w:szCs w:val="28"/>
          <w:lang w:val="nl-NL" w:eastAsia="en-US"/>
        </w:rPr>
        <w:t>Xây dựng kế</w:t>
      </w:r>
      <w:r w:rsidR="00254B15">
        <w:rPr>
          <w:rFonts w:ascii="Times New Roman" w:hAnsi="Times New Roman"/>
          <w:sz w:val="28"/>
          <w:szCs w:val="28"/>
          <w:lang w:val="nl-NL" w:eastAsia="en-US"/>
        </w:rPr>
        <w:t xml:space="preserve"> hoạch chương trình phù hợp </w:t>
      </w:r>
      <w:r>
        <w:rPr>
          <w:rFonts w:ascii="Times New Roman" w:hAnsi="Times New Roman"/>
          <w:sz w:val="28"/>
          <w:szCs w:val="28"/>
          <w:lang w:val="nl-NL" w:eastAsia="en-US"/>
        </w:rPr>
        <w:t>với điều kiện tình hình thực tiễn của địa phương</w:t>
      </w:r>
      <w:r w:rsidR="005F193E">
        <w:rPr>
          <w:rFonts w:ascii="Times New Roman" w:hAnsi="Times New Roman"/>
          <w:sz w:val="28"/>
          <w:szCs w:val="28"/>
          <w:lang w:val="nl-NL" w:eastAsia="en-US"/>
        </w:rPr>
        <w:t>, đơn vị</w:t>
      </w:r>
      <w:r>
        <w:rPr>
          <w:rFonts w:ascii="Times New Roman" w:hAnsi="Times New Roman"/>
          <w:sz w:val="28"/>
          <w:szCs w:val="28"/>
          <w:lang w:val="nl-NL" w:eastAsia="en-US"/>
        </w:rPr>
        <w:t>.</w:t>
      </w:r>
    </w:p>
    <w:p w:rsidR="00FA2239" w:rsidRDefault="00646D1B" w:rsidP="00FA2239">
      <w:pPr>
        <w:pStyle w:val="ListParagraph"/>
        <w:numPr>
          <w:ilvl w:val="0"/>
          <w:numId w:val="3"/>
        </w:numPr>
        <w:spacing w:before="120" w:after="120" w:line="288" w:lineRule="auto"/>
        <w:ind w:left="0" w:firstLine="480"/>
        <w:jc w:val="both"/>
        <w:rPr>
          <w:rFonts w:ascii="Times New Roman" w:hAnsi="Times New Roman"/>
          <w:sz w:val="28"/>
          <w:szCs w:val="28"/>
          <w:lang w:val="nl-NL" w:eastAsia="en-US"/>
        </w:rPr>
      </w:pPr>
      <w:r>
        <w:rPr>
          <w:rFonts w:ascii="Times New Roman" w:hAnsi="Times New Roman"/>
          <w:sz w:val="28"/>
          <w:szCs w:val="28"/>
          <w:lang w:val="nl-NL" w:eastAsia="en-US"/>
        </w:rPr>
        <w:t>Hướng dẫn chi đoàn t</w:t>
      </w:r>
      <w:r w:rsidR="00254B15">
        <w:rPr>
          <w:rFonts w:ascii="Times New Roman" w:hAnsi="Times New Roman"/>
          <w:sz w:val="28"/>
          <w:szCs w:val="28"/>
          <w:lang w:val="nl-NL" w:eastAsia="en-US"/>
        </w:rPr>
        <w:t>riển khai đợt sinh hoạt đạt hiệu</w:t>
      </w:r>
      <w:r>
        <w:rPr>
          <w:rFonts w:ascii="Times New Roman" w:hAnsi="Times New Roman"/>
          <w:sz w:val="28"/>
          <w:szCs w:val="28"/>
          <w:lang w:val="nl-NL" w:eastAsia="en-US"/>
        </w:rPr>
        <w:t xml:space="preserve"> quả</w:t>
      </w:r>
      <w:r w:rsidR="005F193E">
        <w:rPr>
          <w:rFonts w:ascii="Times New Roman" w:hAnsi="Times New Roman"/>
          <w:sz w:val="28"/>
          <w:szCs w:val="28"/>
          <w:lang w:val="nl-NL" w:eastAsia="en-US"/>
        </w:rPr>
        <w:t xml:space="preserve"> và báo cáo kết quả hoạt động của 100% chi đoàn đơn vị mình về Ban Tuyên giáo</w:t>
      </w:r>
      <w:r w:rsidR="006B4464">
        <w:rPr>
          <w:rFonts w:ascii="Times New Roman" w:hAnsi="Times New Roman"/>
          <w:sz w:val="28"/>
          <w:szCs w:val="28"/>
          <w:lang w:val="nl-NL" w:eastAsia="en-US"/>
        </w:rPr>
        <w:t xml:space="preserve"> </w:t>
      </w:r>
      <w:r w:rsidR="00D14BEE">
        <w:rPr>
          <w:rFonts w:ascii="Times New Roman" w:hAnsi="Times New Roman"/>
          <w:sz w:val="28"/>
          <w:szCs w:val="28"/>
          <w:lang w:val="nl-NL" w:eastAsia="en-US"/>
        </w:rPr>
        <w:t xml:space="preserve">Tỉnh </w:t>
      </w:r>
      <w:r w:rsidR="006B4464">
        <w:rPr>
          <w:rFonts w:ascii="Times New Roman" w:hAnsi="Times New Roman"/>
          <w:sz w:val="28"/>
          <w:szCs w:val="28"/>
          <w:lang w:val="nl-NL" w:eastAsia="en-US"/>
        </w:rPr>
        <w:t>đoàn</w:t>
      </w:r>
      <w:r w:rsidR="005F193E">
        <w:rPr>
          <w:rFonts w:ascii="Times New Roman" w:hAnsi="Times New Roman"/>
          <w:sz w:val="28"/>
          <w:szCs w:val="28"/>
          <w:lang w:val="nl-NL" w:eastAsia="en-US"/>
        </w:rPr>
        <w:t xml:space="preserve"> </w:t>
      </w:r>
      <w:r w:rsidR="005F193E" w:rsidRPr="005F193E">
        <w:rPr>
          <w:rFonts w:ascii="Times New Roman" w:hAnsi="Times New Roman"/>
          <w:i/>
          <w:sz w:val="28"/>
          <w:szCs w:val="28"/>
          <w:lang w:val="nl-NL" w:eastAsia="en-US"/>
        </w:rPr>
        <w:t>(Bằng</w:t>
      </w:r>
      <w:r w:rsidR="00D14BEE">
        <w:rPr>
          <w:rFonts w:ascii="Times New Roman" w:hAnsi="Times New Roman"/>
          <w:i/>
          <w:sz w:val="28"/>
          <w:szCs w:val="28"/>
          <w:lang w:val="nl-NL" w:eastAsia="en-US"/>
        </w:rPr>
        <w:t xml:space="preserve"> hình ảnh,</w:t>
      </w:r>
      <w:r w:rsidR="005F193E" w:rsidRPr="005F193E">
        <w:rPr>
          <w:rFonts w:ascii="Times New Roman" w:hAnsi="Times New Roman"/>
          <w:i/>
          <w:sz w:val="28"/>
          <w:szCs w:val="28"/>
          <w:lang w:val="nl-NL" w:eastAsia="en-US"/>
        </w:rPr>
        <w:t xml:space="preserve"> đường link, tin bài)</w:t>
      </w:r>
      <w:r w:rsidR="00FA2239">
        <w:rPr>
          <w:rFonts w:ascii="Times New Roman" w:hAnsi="Times New Roman"/>
          <w:sz w:val="28"/>
          <w:szCs w:val="28"/>
          <w:lang w:val="nl-NL" w:eastAsia="en-US"/>
        </w:rPr>
        <w:t>.</w:t>
      </w:r>
    </w:p>
    <w:p w:rsidR="001709F7" w:rsidRDefault="001709F7" w:rsidP="004D6426">
      <w:pPr>
        <w:pStyle w:val="ListParagraph"/>
        <w:spacing w:before="120" w:after="120" w:line="288" w:lineRule="auto"/>
        <w:ind w:left="0" w:firstLine="426"/>
        <w:jc w:val="both"/>
        <w:rPr>
          <w:rFonts w:ascii="Times New Roman" w:hAnsi="Times New Roman"/>
          <w:sz w:val="28"/>
          <w:szCs w:val="28"/>
          <w:lang w:val="nl-NL" w:eastAsia="en-US"/>
        </w:rPr>
      </w:pPr>
      <w:r>
        <w:rPr>
          <w:rFonts w:ascii="Times New Roman" w:hAnsi="Times New Roman"/>
          <w:sz w:val="28"/>
          <w:szCs w:val="28"/>
          <w:lang w:val="nl-NL" w:eastAsia="en-US"/>
        </w:rPr>
        <w:t>Ban Thường vụ Tỉnh đoàn yêu cầu các đơn vị nghiêm túc triển khai thực h</w:t>
      </w:r>
      <w:r w:rsidR="004D6426">
        <w:rPr>
          <w:rFonts w:ascii="Times New Roman" w:hAnsi="Times New Roman"/>
          <w:sz w:val="28"/>
          <w:szCs w:val="28"/>
          <w:lang w:val="nl-NL" w:eastAsia="en-US"/>
        </w:rPr>
        <w:t>iện. Mọi</w:t>
      </w:r>
      <w:r>
        <w:rPr>
          <w:rFonts w:ascii="Times New Roman" w:hAnsi="Times New Roman"/>
          <w:sz w:val="28"/>
          <w:szCs w:val="28"/>
          <w:lang w:val="nl-NL" w:eastAsia="en-US"/>
        </w:rPr>
        <w:t xml:space="preserve"> thắc mắc vui lòng liên hệ về Ban Tuyên giáo </w:t>
      </w:r>
      <w:r w:rsidR="00D14BEE">
        <w:rPr>
          <w:rFonts w:ascii="Times New Roman" w:hAnsi="Times New Roman"/>
          <w:sz w:val="28"/>
          <w:szCs w:val="28"/>
          <w:lang w:val="nl-NL" w:eastAsia="en-US"/>
        </w:rPr>
        <w:t xml:space="preserve">Tỉnh </w:t>
      </w:r>
      <w:r>
        <w:rPr>
          <w:rFonts w:ascii="Times New Roman" w:hAnsi="Times New Roman"/>
          <w:sz w:val="28"/>
          <w:szCs w:val="28"/>
          <w:lang w:val="nl-NL" w:eastAsia="en-US"/>
        </w:rPr>
        <w:t>đoàn</w:t>
      </w:r>
      <w:r w:rsidR="00285371">
        <w:rPr>
          <w:rFonts w:ascii="Times New Roman" w:hAnsi="Times New Roman"/>
          <w:sz w:val="28"/>
          <w:szCs w:val="28"/>
          <w:lang w:val="nl-NL" w:eastAsia="en-US"/>
        </w:rPr>
        <w:t xml:space="preserve"> qua số điện thoại: 0256.6250279</w:t>
      </w:r>
      <w:r w:rsidR="004D6426">
        <w:rPr>
          <w:rFonts w:ascii="Times New Roman" w:hAnsi="Times New Roman"/>
          <w:sz w:val="28"/>
          <w:szCs w:val="28"/>
          <w:lang w:val="nl-NL" w:eastAsia="en-US"/>
        </w:rPr>
        <w:t xml:space="preserve"> hoặc</w:t>
      </w:r>
      <w:r>
        <w:rPr>
          <w:rFonts w:ascii="Times New Roman" w:hAnsi="Times New Roman"/>
          <w:sz w:val="28"/>
          <w:szCs w:val="28"/>
          <w:lang w:val="nl-NL" w:eastAsia="en-US"/>
        </w:rPr>
        <w:t xml:space="preserve"> qua mail: </w:t>
      </w:r>
      <w:hyperlink r:id="rId8" w:history="1">
        <w:r w:rsidRPr="00AF3140">
          <w:rPr>
            <w:rStyle w:val="Hyperlink"/>
            <w:rFonts w:ascii="Times New Roman" w:hAnsi="Times New Roman"/>
            <w:sz w:val="28"/>
            <w:szCs w:val="28"/>
            <w:lang w:val="nl-NL" w:eastAsia="en-US"/>
          </w:rPr>
          <w:t>bantuyengiaobd@gmail.com</w:t>
        </w:r>
      </w:hyperlink>
      <w:r w:rsidR="004D6426">
        <w:rPr>
          <w:rFonts w:ascii="Times New Roman" w:hAnsi="Times New Roman"/>
          <w:sz w:val="28"/>
          <w:szCs w:val="28"/>
          <w:lang w:val="nl-NL" w:eastAsia="en-US"/>
        </w:rPr>
        <w:t>.</w:t>
      </w:r>
    </w:p>
    <w:p w:rsidR="00122528" w:rsidRPr="00122528" w:rsidRDefault="00122528" w:rsidP="00122528">
      <w:pPr>
        <w:pStyle w:val="ListParagraph"/>
        <w:tabs>
          <w:tab w:val="left" w:pos="6473"/>
        </w:tabs>
        <w:spacing w:before="120" w:after="120" w:line="240" w:lineRule="auto"/>
        <w:ind w:left="0" w:firstLine="567"/>
        <w:jc w:val="both"/>
        <w:rPr>
          <w:rFonts w:ascii="Times New Roman" w:eastAsia="Arial" w:hAnsi="Times New Roman"/>
          <w:spacing w:val="4"/>
          <w:sz w:val="2"/>
          <w:szCs w:val="16"/>
          <w:lang w:val="en-US" w:eastAsia="en-US"/>
        </w:rPr>
      </w:pPr>
      <w:r>
        <w:rPr>
          <w:rFonts w:ascii="Times New Roman" w:eastAsia="Arial" w:hAnsi="Times New Roman"/>
          <w:spacing w:val="4"/>
          <w:sz w:val="28"/>
          <w:szCs w:val="28"/>
          <w:lang w:val="en-US" w:eastAsia="en-US"/>
        </w:rPr>
        <w:tab/>
      </w:r>
    </w:p>
    <w:p w:rsidR="00122528" w:rsidRPr="00122528" w:rsidRDefault="00122528" w:rsidP="00122528">
      <w:pPr>
        <w:spacing w:after="120" w:line="240" w:lineRule="auto"/>
        <w:jc w:val="both"/>
        <w:rPr>
          <w:rFonts w:ascii="Times New Roman" w:hAnsi="Times New Roman"/>
          <w:b/>
          <w:bCs/>
          <w:sz w:val="2"/>
          <w:szCs w:val="28"/>
          <w:lang w:val="nl-NL" w:eastAsia="en-US"/>
        </w:rPr>
      </w:pPr>
    </w:p>
    <w:tbl>
      <w:tblPr>
        <w:tblW w:w="9228" w:type="dxa"/>
        <w:tblBorders>
          <w:insideH w:val="single" w:sz="4" w:space="0" w:color="auto"/>
        </w:tblBorders>
        <w:tblLook w:val="01E0" w:firstRow="1" w:lastRow="1" w:firstColumn="1" w:lastColumn="1" w:noHBand="0" w:noVBand="0"/>
      </w:tblPr>
      <w:tblGrid>
        <w:gridCol w:w="3948"/>
        <w:gridCol w:w="5280"/>
      </w:tblGrid>
      <w:tr w:rsidR="00122528" w:rsidRPr="00122528" w:rsidTr="005A31F5">
        <w:trPr>
          <w:trHeight w:val="1996"/>
        </w:trPr>
        <w:tc>
          <w:tcPr>
            <w:tcW w:w="3948" w:type="dxa"/>
          </w:tcPr>
          <w:p w:rsidR="00122528" w:rsidRPr="00122528" w:rsidRDefault="00122528" w:rsidP="00122528">
            <w:pPr>
              <w:spacing w:after="0" w:line="240" w:lineRule="auto"/>
              <w:jc w:val="both"/>
              <w:rPr>
                <w:rFonts w:ascii="Times New Roman" w:hAnsi="Times New Roman"/>
                <w:b/>
                <w:sz w:val="26"/>
                <w:szCs w:val="24"/>
                <w:lang w:val="en-US" w:eastAsia="en-US"/>
              </w:rPr>
            </w:pPr>
          </w:p>
          <w:p w:rsidR="00122528" w:rsidRPr="00122528" w:rsidRDefault="00122528" w:rsidP="00122528">
            <w:pPr>
              <w:spacing w:after="0" w:line="240" w:lineRule="auto"/>
              <w:jc w:val="both"/>
              <w:rPr>
                <w:rFonts w:ascii="Times New Roman" w:hAnsi="Times New Roman"/>
                <w:lang w:eastAsia="en-US"/>
              </w:rPr>
            </w:pPr>
            <w:r w:rsidRPr="00122528">
              <w:rPr>
                <w:rFonts w:ascii="Times New Roman" w:hAnsi="Times New Roman"/>
                <w:b/>
                <w:sz w:val="26"/>
                <w:szCs w:val="24"/>
                <w:lang w:eastAsia="en-US"/>
              </w:rPr>
              <w:t>Nơi nhận:</w:t>
            </w:r>
            <w:r w:rsidRPr="00122528">
              <w:rPr>
                <w:rFonts w:ascii="Times New Roman" w:hAnsi="Times New Roman"/>
                <w:sz w:val="24"/>
                <w:lang w:eastAsia="en-US"/>
              </w:rPr>
              <w:t xml:space="preserve">                        </w:t>
            </w:r>
            <w:r w:rsidRPr="00122528">
              <w:rPr>
                <w:rFonts w:ascii="Times New Roman" w:hAnsi="Times New Roman"/>
                <w:lang w:eastAsia="en-US"/>
              </w:rPr>
              <w:tab/>
            </w:r>
            <w:r w:rsidRPr="00122528">
              <w:rPr>
                <w:rFonts w:ascii="Times New Roman" w:hAnsi="Times New Roman"/>
                <w:lang w:eastAsia="en-US"/>
              </w:rPr>
              <w:tab/>
            </w:r>
          </w:p>
          <w:p w:rsidR="00A8365E" w:rsidRPr="00A8365E" w:rsidRDefault="00122528" w:rsidP="00A8365E">
            <w:pPr>
              <w:spacing w:after="0" w:line="240" w:lineRule="auto"/>
              <w:jc w:val="both"/>
              <w:rPr>
                <w:rFonts w:ascii="Times New Roman" w:hAnsi="Times New Roman"/>
                <w:lang w:val="en-US" w:eastAsia="en-US"/>
              </w:rPr>
            </w:pPr>
            <w:r w:rsidRPr="00122528">
              <w:rPr>
                <w:rFonts w:ascii="Times New Roman" w:hAnsi="Times New Roman"/>
                <w:lang w:val="en-US" w:eastAsia="en-US"/>
              </w:rPr>
              <w:t xml:space="preserve">- </w:t>
            </w:r>
            <w:r w:rsidR="00A8365E" w:rsidRPr="00A8365E">
              <w:rPr>
                <w:rFonts w:ascii="Times New Roman" w:hAnsi="Times New Roman"/>
                <w:lang w:val="en-US" w:eastAsia="en-US"/>
              </w:rPr>
              <w:t>Các huyện, thị, thành đoàn,</w:t>
            </w:r>
          </w:p>
          <w:p w:rsidR="00122528" w:rsidRPr="00122528" w:rsidRDefault="00A8365E" w:rsidP="00A8365E">
            <w:pPr>
              <w:spacing w:after="0" w:line="240" w:lineRule="auto"/>
              <w:jc w:val="both"/>
              <w:rPr>
                <w:rFonts w:ascii="Times New Roman" w:hAnsi="Times New Roman"/>
                <w:lang w:val="en-US" w:eastAsia="en-US"/>
              </w:rPr>
            </w:pPr>
            <w:r w:rsidRPr="00A8365E">
              <w:rPr>
                <w:rFonts w:ascii="Times New Roman" w:hAnsi="Times New Roman"/>
                <w:lang w:val="en-US" w:eastAsia="en-US"/>
              </w:rPr>
              <w:t>đoàn trực thuộc</w:t>
            </w:r>
            <w:r w:rsidR="00122528" w:rsidRPr="00122528">
              <w:rPr>
                <w:rFonts w:ascii="Times New Roman" w:hAnsi="Times New Roman"/>
                <w:lang w:val="en-US" w:eastAsia="en-US"/>
              </w:rPr>
              <w:t>;</w:t>
            </w:r>
          </w:p>
          <w:p w:rsidR="00122528" w:rsidRPr="00122528" w:rsidRDefault="00122528" w:rsidP="00122528">
            <w:pPr>
              <w:spacing w:after="0" w:line="240" w:lineRule="auto"/>
              <w:jc w:val="both"/>
              <w:rPr>
                <w:rFonts w:ascii="Times New Roman" w:hAnsi="Times New Roman"/>
                <w:lang w:eastAsia="en-US"/>
              </w:rPr>
            </w:pPr>
            <w:r w:rsidRPr="00122528">
              <w:rPr>
                <w:rFonts w:ascii="Times New Roman" w:hAnsi="Times New Roman"/>
                <w:lang w:eastAsia="en-US"/>
              </w:rPr>
              <w:t>-</w:t>
            </w:r>
            <w:r w:rsidRPr="00122528">
              <w:rPr>
                <w:rFonts w:ascii="Times New Roman" w:hAnsi="Times New Roman"/>
                <w:b/>
                <w:lang w:eastAsia="en-US"/>
              </w:rPr>
              <w:t xml:space="preserve"> </w:t>
            </w:r>
            <w:r w:rsidRPr="00122528">
              <w:rPr>
                <w:rFonts w:ascii="Times New Roman" w:hAnsi="Times New Roman"/>
                <w:lang w:eastAsia="en-US"/>
              </w:rPr>
              <w:t>Lưu VP, Ban TG</w:t>
            </w:r>
            <w:r w:rsidRPr="00122528">
              <w:rPr>
                <w:rFonts w:ascii="Times New Roman" w:hAnsi="Times New Roman"/>
                <w:vertAlign w:val="superscript"/>
                <w:lang w:eastAsia="en-US"/>
              </w:rPr>
              <w:t>(</w:t>
            </w:r>
            <w:r w:rsidR="00A8365E">
              <w:rPr>
                <w:rFonts w:ascii="Times New Roman" w:hAnsi="Times New Roman"/>
                <w:vertAlign w:val="superscript"/>
                <w:lang w:val="en-US" w:eastAsia="en-US"/>
              </w:rPr>
              <w:t>24</w:t>
            </w:r>
            <w:r w:rsidRPr="00122528">
              <w:rPr>
                <w:rFonts w:ascii="Times New Roman" w:hAnsi="Times New Roman"/>
                <w:vertAlign w:val="superscript"/>
                <w:lang w:eastAsia="en-US"/>
              </w:rPr>
              <w:t>b)</w:t>
            </w:r>
            <w:r w:rsidRPr="00122528">
              <w:rPr>
                <w:rFonts w:ascii="Times New Roman" w:hAnsi="Times New Roman"/>
                <w:lang w:eastAsia="en-US"/>
              </w:rPr>
              <w:t>.</w:t>
            </w:r>
          </w:p>
          <w:p w:rsidR="00122528" w:rsidRPr="00122528" w:rsidRDefault="00122528" w:rsidP="00122528">
            <w:pPr>
              <w:spacing w:before="120" w:after="120" w:line="264" w:lineRule="auto"/>
              <w:rPr>
                <w:rFonts w:ascii="Times New Roman" w:hAnsi="Times New Roman"/>
                <w:sz w:val="20"/>
                <w:szCs w:val="20"/>
                <w:lang w:eastAsia="en-US"/>
              </w:rPr>
            </w:pPr>
          </w:p>
        </w:tc>
        <w:tc>
          <w:tcPr>
            <w:tcW w:w="5280" w:type="dxa"/>
          </w:tcPr>
          <w:p w:rsidR="00122528" w:rsidRPr="00122528" w:rsidRDefault="00122528" w:rsidP="00122528">
            <w:pPr>
              <w:spacing w:after="0" w:line="240" w:lineRule="auto"/>
              <w:jc w:val="center"/>
              <w:rPr>
                <w:rFonts w:ascii="Times New Roman" w:hAnsi="Times New Roman"/>
                <w:b/>
                <w:sz w:val="28"/>
                <w:szCs w:val="28"/>
                <w:lang w:eastAsia="en-US"/>
              </w:rPr>
            </w:pPr>
            <w:r w:rsidRPr="00122528">
              <w:rPr>
                <w:rFonts w:ascii="Times New Roman" w:hAnsi="Times New Roman"/>
                <w:b/>
                <w:sz w:val="28"/>
                <w:szCs w:val="28"/>
                <w:lang w:eastAsia="en-US"/>
              </w:rPr>
              <w:t>TM. BAN THƯỜNG VỤ TỈNH ĐOÀN</w:t>
            </w:r>
          </w:p>
          <w:p w:rsidR="00122528" w:rsidRPr="00122528" w:rsidRDefault="00122528" w:rsidP="00122528">
            <w:pPr>
              <w:spacing w:after="0" w:line="240" w:lineRule="auto"/>
              <w:jc w:val="center"/>
              <w:rPr>
                <w:rFonts w:ascii="Times New Roman" w:hAnsi="Times New Roman"/>
                <w:sz w:val="28"/>
                <w:lang w:eastAsia="en-US"/>
              </w:rPr>
            </w:pPr>
            <w:r w:rsidRPr="00122528">
              <w:rPr>
                <w:rFonts w:ascii="Times New Roman" w:hAnsi="Times New Roman"/>
                <w:sz w:val="28"/>
                <w:lang w:eastAsia="en-US"/>
              </w:rPr>
              <w:t xml:space="preserve">BÍ THƯ </w:t>
            </w:r>
          </w:p>
          <w:p w:rsidR="00122528" w:rsidRPr="00122528" w:rsidRDefault="00122528" w:rsidP="00122528">
            <w:pPr>
              <w:spacing w:after="0" w:line="240" w:lineRule="auto"/>
              <w:jc w:val="center"/>
              <w:rPr>
                <w:rFonts w:ascii="Times New Roman" w:hAnsi="Times New Roman"/>
                <w:sz w:val="28"/>
                <w:lang w:eastAsia="en-US"/>
              </w:rPr>
            </w:pPr>
          </w:p>
          <w:p w:rsidR="00122528" w:rsidRPr="00122528" w:rsidRDefault="00122528" w:rsidP="00122528">
            <w:pPr>
              <w:spacing w:after="0" w:line="240" w:lineRule="auto"/>
              <w:jc w:val="center"/>
              <w:rPr>
                <w:rFonts w:ascii="Times New Roman" w:hAnsi="Times New Roman"/>
                <w:sz w:val="28"/>
                <w:lang w:val="en-US" w:eastAsia="en-US"/>
              </w:rPr>
            </w:pPr>
          </w:p>
          <w:p w:rsidR="00122528" w:rsidRPr="00122528" w:rsidRDefault="00122528" w:rsidP="00122528">
            <w:pPr>
              <w:spacing w:after="0" w:line="240" w:lineRule="auto"/>
              <w:jc w:val="center"/>
              <w:rPr>
                <w:rFonts w:ascii="Times New Roman" w:hAnsi="Times New Roman"/>
                <w:sz w:val="28"/>
                <w:lang w:val="en-US" w:eastAsia="en-US"/>
              </w:rPr>
            </w:pPr>
          </w:p>
          <w:p w:rsidR="00122528" w:rsidRPr="00122528" w:rsidRDefault="00122528" w:rsidP="00122528">
            <w:pPr>
              <w:spacing w:after="0" w:line="240" w:lineRule="auto"/>
              <w:jc w:val="center"/>
              <w:rPr>
                <w:rFonts w:ascii="Times New Roman" w:hAnsi="Times New Roman"/>
                <w:b/>
                <w:sz w:val="28"/>
                <w:szCs w:val="28"/>
                <w:lang w:val="en-US" w:eastAsia="en-US"/>
              </w:rPr>
            </w:pPr>
          </w:p>
          <w:p w:rsidR="00122528" w:rsidRPr="00122528" w:rsidRDefault="00122528" w:rsidP="00D57C7D">
            <w:pPr>
              <w:spacing w:after="0" w:line="240" w:lineRule="auto"/>
              <w:ind w:left="55"/>
              <w:jc w:val="center"/>
              <w:rPr>
                <w:rFonts w:ascii="Times New Roman" w:hAnsi="Times New Roman"/>
                <w:i/>
                <w:sz w:val="28"/>
                <w:lang w:val="en-US" w:eastAsia="en-US"/>
              </w:rPr>
            </w:pPr>
            <w:r w:rsidRPr="00122528">
              <w:rPr>
                <w:rFonts w:ascii="Times New Roman" w:hAnsi="Times New Roman"/>
                <w:b/>
                <w:sz w:val="28"/>
                <w:szCs w:val="28"/>
                <w:lang w:val="en-US" w:eastAsia="en-US"/>
              </w:rPr>
              <w:t>Hà Duy Trung</w:t>
            </w:r>
          </w:p>
        </w:tc>
      </w:tr>
    </w:tbl>
    <w:p w:rsidR="00122528" w:rsidRDefault="00122528" w:rsidP="00B267A6">
      <w:pPr>
        <w:pStyle w:val="ListParagraph"/>
        <w:tabs>
          <w:tab w:val="left" w:pos="2830"/>
        </w:tabs>
        <w:spacing w:before="120" w:after="120" w:line="240" w:lineRule="auto"/>
        <w:ind w:left="0" w:firstLine="567"/>
        <w:jc w:val="both"/>
        <w:rPr>
          <w:rFonts w:ascii="Times New Roman" w:eastAsia="Arial" w:hAnsi="Times New Roman"/>
          <w:spacing w:val="4"/>
          <w:sz w:val="28"/>
          <w:szCs w:val="28"/>
          <w:lang w:val="en-US" w:eastAsia="en-US"/>
        </w:rPr>
      </w:pPr>
    </w:p>
    <w:sectPr w:rsidR="00122528" w:rsidSect="00427BAD">
      <w:pgSz w:w="11907" w:h="16840" w:code="9"/>
      <w:pgMar w:top="1134" w:right="992"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549" w:rsidRDefault="000A7549" w:rsidP="00463847">
      <w:pPr>
        <w:spacing w:after="0" w:line="240" w:lineRule="auto"/>
      </w:pPr>
      <w:r>
        <w:separator/>
      </w:r>
    </w:p>
  </w:endnote>
  <w:endnote w:type="continuationSeparator" w:id="0">
    <w:p w:rsidR="000A7549" w:rsidRDefault="000A7549" w:rsidP="00463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549" w:rsidRDefault="000A7549" w:rsidP="00463847">
      <w:pPr>
        <w:spacing w:after="0" w:line="240" w:lineRule="auto"/>
      </w:pPr>
      <w:r>
        <w:separator/>
      </w:r>
    </w:p>
  </w:footnote>
  <w:footnote w:type="continuationSeparator" w:id="0">
    <w:p w:rsidR="000A7549" w:rsidRDefault="000A7549" w:rsidP="004638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E02EB"/>
    <w:multiLevelType w:val="multilevel"/>
    <w:tmpl w:val="5F604A94"/>
    <w:lvl w:ilvl="0">
      <w:start w:val="1"/>
      <w:numFmt w:val="upperRoman"/>
      <w:lvlText w:val="%1."/>
      <w:lvlJc w:val="left"/>
      <w:pPr>
        <w:ind w:left="1288" w:hanging="72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
    <w:nsid w:val="0F9A2D3B"/>
    <w:multiLevelType w:val="hybridMultilevel"/>
    <w:tmpl w:val="E2E8A356"/>
    <w:lvl w:ilvl="0" w:tplc="C1C05D1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85E1283"/>
    <w:multiLevelType w:val="hybridMultilevel"/>
    <w:tmpl w:val="E35285C6"/>
    <w:lvl w:ilvl="0" w:tplc="4B3235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C62FC3"/>
    <w:multiLevelType w:val="hybridMultilevel"/>
    <w:tmpl w:val="13865BB0"/>
    <w:lvl w:ilvl="0" w:tplc="47CA6772">
      <w:start w:val="1"/>
      <w:numFmt w:val="bullet"/>
      <w:lvlText w:val="-"/>
      <w:lvlJc w:val="left"/>
      <w:pPr>
        <w:ind w:left="1713" w:hanging="360"/>
      </w:pPr>
      <w:rPr>
        <w:rFonts w:ascii="Times New Roman" w:eastAsia="Times New Roman" w:hAnsi="Times New Roman" w:cs="Times New Roman" w:hint="default"/>
        <w:b w:val="0"/>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4">
    <w:nsid w:val="28464EEC"/>
    <w:multiLevelType w:val="hybridMultilevel"/>
    <w:tmpl w:val="B63EF880"/>
    <w:lvl w:ilvl="0" w:tplc="06FC75C0">
      <w:start w:val="3"/>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nsid w:val="3E9516F7"/>
    <w:multiLevelType w:val="hybridMultilevel"/>
    <w:tmpl w:val="0F22D336"/>
    <w:lvl w:ilvl="0" w:tplc="D8BAD83C">
      <w:start w:val="1"/>
      <w:numFmt w:val="bullet"/>
      <w:lvlText w:val="-"/>
      <w:lvlJc w:val="left"/>
      <w:pPr>
        <w:ind w:left="1353" w:hanging="360"/>
      </w:pPr>
      <w:rPr>
        <w:rFonts w:ascii="Times New Roman" w:eastAsia="Times New Roman" w:hAnsi="Times New Roman" w:cs="Times New Roman"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6">
    <w:nsid w:val="4BAB173C"/>
    <w:multiLevelType w:val="hybridMultilevel"/>
    <w:tmpl w:val="D1BE1B22"/>
    <w:lvl w:ilvl="0" w:tplc="303258D8">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58806B3"/>
    <w:multiLevelType w:val="hybridMultilevel"/>
    <w:tmpl w:val="D04CB096"/>
    <w:lvl w:ilvl="0" w:tplc="A5C2702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5C533593"/>
    <w:multiLevelType w:val="hybridMultilevel"/>
    <w:tmpl w:val="FC329ADE"/>
    <w:lvl w:ilvl="0" w:tplc="C0B6B93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5D9913C8"/>
    <w:multiLevelType w:val="hybridMultilevel"/>
    <w:tmpl w:val="88C08FCE"/>
    <w:lvl w:ilvl="0" w:tplc="6FA2106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67C53154"/>
    <w:multiLevelType w:val="hybridMultilevel"/>
    <w:tmpl w:val="65C21D82"/>
    <w:lvl w:ilvl="0" w:tplc="7DE2ECD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95A644D"/>
    <w:multiLevelType w:val="hybridMultilevel"/>
    <w:tmpl w:val="21A61EAE"/>
    <w:lvl w:ilvl="0" w:tplc="81CE3C3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 w:numId="2">
    <w:abstractNumId w:val="10"/>
  </w:num>
  <w:num w:numId="3">
    <w:abstractNumId w:val="1"/>
  </w:num>
  <w:num w:numId="4">
    <w:abstractNumId w:val="2"/>
  </w:num>
  <w:num w:numId="5">
    <w:abstractNumId w:val="6"/>
  </w:num>
  <w:num w:numId="6">
    <w:abstractNumId w:val="4"/>
  </w:num>
  <w:num w:numId="7">
    <w:abstractNumId w:val="5"/>
  </w:num>
  <w:num w:numId="8">
    <w:abstractNumId w:val="3"/>
  </w:num>
  <w:num w:numId="9">
    <w:abstractNumId w:val="9"/>
  </w:num>
  <w:num w:numId="10">
    <w:abstractNumId w:val="11"/>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F9E"/>
    <w:rsid w:val="00002893"/>
    <w:rsid w:val="00002C3C"/>
    <w:rsid w:val="00004A27"/>
    <w:rsid w:val="000112B5"/>
    <w:rsid w:val="0001159F"/>
    <w:rsid w:val="00013A78"/>
    <w:rsid w:val="00021B79"/>
    <w:rsid w:val="000249F4"/>
    <w:rsid w:val="00025867"/>
    <w:rsid w:val="00025C00"/>
    <w:rsid w:val="000327D3"/>
    <w:rsid w:val="00033F7C"/>
    <w:rsid w:val="00041900"/>
    <w:rsid w:val="000511DC"/>
    <w:rsid w:val="00051F6A"/>
    <w:rsid w:val="00057E8E"/>
    <w:rsid w:val="00061E02"/>
    <w:rsid w:val="00062822"/>
    <w:rsid w:val="00062949"/>
    <w:rsid w:val="00064DE0"/>
    <w:rsid w:val="00065AB2"/>
    <w:rsid w:val="00065CA9"/>
    <w:rsid w:val="00066EAF"/>
    <w:rsid w:val="00067D57"/>
    <w:rsid w:val="00073BF8"/>
    <w:rsid w:val="00074F6A"/>
    <w:rsid w:val="000753A2"/>
    <w:rsid w:val="00081AA7"/>
    <w:rsid w:val="00082056"/>
    <w:rsid w:val="000854C6"/>
    <w:rsid w:val="00085D65"/>
    <w:rsid w:val="00087CF5"/>
    <w:rsid w:val="00093D36"/>
    <w:rsid w:val="000955C6"/>
    <w:rsid w:val="00097807"/>
    <w:rsid w:val="000A1D3C"/>
    <w:rsid w:val="000A23FB"/>
    <w:rsid w:val="000A2A02"/>
    <w:rsid w:val="000A3F33"/>
    <w:rsid w:val="000A6ED1"/>
    <w:rsid w:val="000A7549"/>
    <w:rsid w:val="000B56B4"/>
    <w:rsid w:val="000B6187"/>
    <w:rsid w:val="000B63F2"/>
    <w:rsid w:val="000B6C94"/>
    <w:rsid w:val="000C06F6"/>
    <w:rsid w:val="000C344A"/>
    <w:rsid w:val="000C710A"/>
    <w:rsid w:val="000D1171"/>
    <w:rsid w:val="000D37D1"/>
    <w:rsid w:val="000D50FF"/>
    <w:rsid w:val="000D51E3"/>
    <w:rsid w:val="000D537E"/>
    <w:rsid w:val="000D621E"/>
    <w:rsid w:val="000D78F3"/>
    <w:rsid w:val="000E37DF"/>
    <w:rsid w:val="000E3AF0"/>
    <w:rsid w:val="000E3B04"/>
    <w:rsid w:val="000E3E96"/>
    <w:rsid w:val="000F04CE"/>
    <w:rsid w:val="000F11BC"/>
    <w:rsid w:val="000F239F"/>
    <w:rsid w:val="000F39C6"/>
    <w:rsid w:val="000F4421"/>
    <w:rsid w:val="001004DA"/>
    <w:rsid w:val="001020E0"/>
    <w:rsid w:val="00112287"/>
    <w:rsid w:val="001127FC"/>
    <w:rsid w:val="00112A7F"/>
    <w:rsid w:val="00112D8A"/>
    <w:rsid w:val="00117849"/>
    <w:rsid w:val="00120A81"/>
    <w:rsid w:val="00121307"/>
    <w:rsid w:val="00122315"/>
    <w:rsid w:val="00122528"/>
    <w:rsid w:val="001253E2"/>
    <w:rsid w:val="00130CB8"/>
    <w:rsid w:val="0013441B"/>
    <w:rsid w:val="00134B8B"/>
    <w:rsid w:val="001361BF"/>
    <w:rsid w:val="0014176F"/>
    <w:rsid w:val="00146A08"/>
    <w:rsid w:val="0015295F"/>
    <w:rsid w:val="00153FAF"/>
    <w:rsid w:val="001558EA"/>
    <w:rsid w:val="001602B8"/>
    <w:rsid w:val="00166847"/>
    <w:rsid w:val="001709F7"/>
    <w:rsid w:val="001729AE"/>
    <w:rsid w:val="00173885"/>
    <w:rsid w:val="00176902"/>
    <w:rsid w:val="001828E5"/>
    <w:rsid w:val="0018443F"/>
    <w:rsid w:val="00187C78"/>
    <w:rsid w:val="0019066B"/>
    <w:rsid w:val="00190739"/>
    <w:rsid w:val="0019074B"/>
    <w:rsid w:val="00190826"/>
    <w:rsid w:val="00191671"/>
    <w:rsid w:val="0019359E"/>
    <w:rsid w:val="00196015"/>
    <w:rsid w:val="001A1C74"/>
    <w:rsid w:val="001B1ED0"/>
    <w:rsid w:val="001B3DCF"/>
    <w:rsid w:val="001B45B1"/>
    <w:rsid w:val="001B4BA2"/>
    <w:rsid w:val="001B596D"/>
    <w:rsid w:val="001B6049"/>
    <w:rsid w:val="001C5755"/>
    <w:rsid w:val="001C669B"/>
    <w:rsid w:val="001C6A16"/>
    <w:rsid w:val="001E0FB8"/>
    <w:rsid w:val="001E3C86"/>
    <w:rsid w:val="001E7969"/>
    <w:rsid w:val="001F06DC"/>
    <w:rsid w:val="001F15B9"/>
    <w:rsid w:val="001F20AB"/>
    <w:rsid w:val="001F4B21"/>
    <w:rsid w:val="002028AA"/>
    <w:rsid w:val="002067E7"/>
    <w:rsid w:val="00206A4F"/>
    <w:rsid w:val="002078D0"/>
    <w:rsid w:val="00210CB7"/>
    <w:rsid w:val="00210F79"/>
    <w:rsid w:val="00217DE6"/>
    <w:rsid w:val="00220FEB"/>
    <w:rsid w:val="0022133F"/>
    <w:rsid w:val="00222998"/>
    <w:rsid w:val="00227260"/>
    <w:rsid w:val="0023015F"/>
    <w:rsid w:val="00234EA0"/>
    <w:rsid w:val="0024063B"/>
    <w:rsid w:val="00240B8C"/>
    <w:rsid w:val="0024520F"/>
    <w:rsid w:val="0024604F"/>
    <w:rsid w:val="00247C99"/>
    <w:rsid w:val="00253701"/>
    <w:rsid w:val="00254127"/>
    <w:rsid w:val="00254B15"/>
    <w:rsid w:val="002563A6"/>
    <w:rsid w:val="0025689F"/>
    <w:rsid w:val="002571A0"/>
    <w:rsid w:val="002614BD"/>
    <w:rsid w:val="0026166C"/>
    <w:rsid w:val="00262627"/>
    <w:rsid w:val="002632A2"/>
    <w:rsid w:val="0026612B"/>
    <w:rsid w:val="0027117D"/>
    <w:rsid w:val="0027578E"/>
    <w:rsid w:val="002757C7"/>
    <w:rsid w:val="00275D7C"/>
    <w:rsid w:val="002769D6"/>
    <w:rsid w:val="00276A33"/>
    <w:rsid w:val="00277B4F"/>
    <w:rsid w:val="002804DE"/>
    <w:rsid w:val="00281798"/>
    <w:rsid w:val="002818BB"/>
    <w:rsid w:val="00285371"/>
    <w:rsid w:val="00287EE2"/>
    <w:rsid w:val="00287F6C"/>
    <w:rsid w:val="00290FA4"/>
    <w:rsid w:val="00292564"/>
    <w:rsid w:val="00293914"/>
    <w:rsid w:val="002971D3"/>
    <w:rsid w:val="00297ED6"/>
    <w:rsid w:val="002A002A"/>
    <w:rsid w:val="002A060D"/>
    <w:rsid w:val="002A14A1"/>
    <w:rsid w:val="002A2771"/>
    <w:rsid w:val="002A2A4F"/>
    <w:rsid w:val="002A4277"/>
    <w:rsid w:val="002A73CF"/>
    <w:rsid w:val="002A79A6"/>
    <w:rsid w:val="002A7AF4"/>
    <w:rsid w:val="002A7D22"/>
    <w:rsid w:val="002B101F"/>
    <w:rsid w:val="002B2B6B"/>
    <w:rsid w:val="002B3B37"/>
    <w:rsid w:val="002B4770"/>
    <w:rsid w:val="002B75E5"/>
    <w:rsid w:val="002C0C74"/>
    <w:rsid w:val="002C24E7"/>
    <w:rsid w:val="002C28D0"/>
    <w:rsid w:val="002C4FC1"/>
    <w:rsid w:val="002C5676"/>
    <w:rsid w:val="002C7CBE"/>
    <w:rsid w:val="002D1B40"/>
    <w:rsid w:val="002D3544"/>
    <w:rsid w:val="002D4CC0"/>
    <w:rsid w:val="002D6887"/>
    <w:rsid w:val="002D711B"/>
    <w:rsid w:val="002E4283"/>
    <w:rsid w:val="002F060B"/>
    <w:rsid w:val="002F14A2"/>
    <w:rsid w:val="002F20B2"/>
    <w:rsid w:val="002F47B2"/>
    <w:rsid w:val="002F4811"/>
    <w:rsid w:val="002F5325"/>
    <w:rsid w:val="002F5593"/>
    <w:rsid w:val="002F6FB4"/>
    <w:rsid w:val="003020D7"/>
    <w:rsid w:val="003041BC"/>
    <w:rsid w:val="00306367"/>
    <w:rsid w:val="0031287E"/>
    <w:rsid w:val="00312A40"/>
    <w:rsid w:val="00314968"/>
    <w:rsid w:val="00317633"/>
    <w:rsid w:val="00320418"/>
    <w:rsid w:val="00320627"/>
    <w:rsid w:val="00322CAC"/>
    <w:rsid w:val="00323715"/>
    <w:rsid w:val="00324FE2"/>
    <w:rsid w:val="0032642C"/>
    <w:rsid w:val="00333ED6"/>
    <w:rsid w:val="0033472E"/>
    <w:rsid w:val="003367C9"/>
    <w:rsid w:val="00336DD7"/>
    <w:rsid w:val="00337140"/>
    <w:rsid w:val="00341E9D"/>
    <w:rsid w:val="00346E17"/>
    <w:rsid w:val="00354512"/>
    <w:rsid w:val="003545D0"/>
    <w:rsid w:val="00360A98"/>
    <w:rsid w:val="0036113D"/>
    <w:rsid w:val="00361AB5"/>
    <w:rsid w:val="00362D06"/>
    <w:rsid w:val="00367F43"/>
    <w:rsid w:val="003707FC"/>
    <w:rsid w:val="0038694C"/>
    <w:rsid w:val="003877F4"/>
    <w:rsid w:val="00391869"/>
    <w:rsid w:val="00391CE6"/>
    <w:rsid w:val="003953D8"/>
    <w:rsid w:val="00396697"/>
    <w:rsid w:val="00396F3E"/>
    <w:rsid w:val="003A0ADE"/>
    <w:rsid w:val="003A1944"/>
    <w:rsid w:val="003A50EF"/>
    <w:rsid w:val="003A62A3"/>
    <w:rsid w:val="003B05A2"/>
    <w:rsid w:val="003B1D56"/>
    <w:rsid w:val="003B1F85"/>
    <w:rsid w:val="003B3C2D"/>
    <w:rsid w:val="003B43A1"/>
    <w:rsid w:val="003B4B06"/>
    <w:rsid w:val="003B551E"/>
    <w:rsid w:val="003B61C1"/>
    <w:rsid w:val="003C0E9D"/>
    <w:rsid w:val="003C7A67"/>
    <w:rsid w:val="003D1448"/>
    <w:rsid w:val="003D16D6"/>
    <w:rsid w:val="003D36F1"/>
    <w:rsid w:val="003D52BC"/>
    <w:rsid w:val="003D644F"/>
    <w:rsid w:val="003E0C7F"/>
    <w:rsid w:val="003E1E63"/>
    <w:rsid w:val="003E64A0"/>
    <w:rsid w:val="003F1633"/>
    <w:rsid w:val="003F5AD6"/>
    <w:rsid w:val="00400BA3"/>
    <w:rsid w:val="00401765"/>
    <w:rsid w:val="00407F5F"/>
    <w:rsid w:val="00412119"/>
    <w:rsid w:val="00413946"/>
    <w:rsid w:val="004154C3"/>
    <w:rsid w:val="00415F32"/>
    <w:rsid w:val="004164B4"/>
    <w:rsid w:val="004174E3"/>
    <w:rsid w:val="00427377"/>
    <w:rsid w:val="00427BAD"/>
    <w:rsid w:val="004309FC"/>
    <w:rsid w:val="00430C98"/>
    <w:rsid w:val="00431C77"/>
    <w:rsid w:val="004328FC"/>
    <w:rsid w:val="004331BA"/>
    <w:rsid w:val="004335C3"/>
    <w:rsid w:val="00437985"/>
    <w:rsid w:val="00441F17"/>
    <w:rsid w:val="004434DB"/>
    <w:rsid w:val="0044367B"/>
    <w:rsid w:val="004442B7"/>
    <w:rsid w:val="00445B65"/>
    <w:rsid w:val="00451000"/>
    <w:rsid w:val="00451C68"/>
    <w:rsid w:val="00455FA0"/>
    <w:rsid w:val="00457615"/>
    <w:rsid w:val="00463847"/>
    <w:rsid w:val="00464179"/>
    <w:rsid w:val="004652CF"/>
    <w:rsid w:val="004655FE"/>
    <w:rsid w:val="00471A27"/>
    <w:rsid w:val="00472997"/>
    <w:rsid w:val="0047388B"/>
    <w:rsid w:val="00474782"/>
    <w:rsid w:val="0047576B"/>
    <w:rsid w:val="004813F7"/>
    <w:rsid w:val="00482608"/>
    <w:rsid w:val="0048478E"/>
    <w:rsid w:val="0048732E"/>
    <w:rsid w:val="00487F69"/>
    <w:rsid w:val="00496410"/>
    <w:rsid w:val="004A0525"/>
    <w:rsid w:val="004A0828"/>
    <w:rsid w:val="004A5E7D"/>
    <w:rsid w:val="004A7855"/>
    <w:rsid w:val="004B3C42"/>
    <w:rsid w:val="004B428A"/>
    <w:rsid w:val="004C16C9"/>
    <w:rsid w:val="004C6775"/>
    <w:rsid w:val="004C7F97"/>
    <w:rsid w:val="004D22F1"/>
    <w:rsid w:val="004D58EA"/>
    <w:rsid w:val="004D6426"/>
    <w:rsid w:val="004D68EC"/>
    <w:rsid w:val="004D7510"/>
    <w:rsid w:val="004E1492"/>
    <w:rsid w:val="004E2BE5"/>
    <w:rsid w:val="004F0B7B"/>
    <w:rsid w:val="00502C83"/>
    <w:rsid w:val="00504E30"/>
    <w:rsid w:val="005068FA"/>
    <w:rsid w:val="00506F51"/>
    <w:rsid w:val="005159A1"/>
    <w:rsid w:val="00522BEB"/>
    <w:rsid w:val="00523F09"/>
    <w:rsid w:val="00525E98"/>
    <w:rsid w:val="00530A1D"/>
    <w:rsid w:val="005346EF"/>
    <w:rsid w:val="0053579D"/>
    <w:rsid w:val="00540542"/>
    <w:rsid w:val="00540E1A"/>
    <w:rsid w:val="00541AE6"/>
    <w:rsid w:val="00542EC2"/>
    <w:rsid w:val="005440E2"/>
    <w:rsid w:val="005456D6"/>
    <w:rsid w:val="00545AB2"/>
    <w:rsid w:val="00557796"/>
    <w:rsid w:val="00557991"/>
    <w:rsid w:val="00561429"/>
    <w:rsid w:val="00561DD2"/>
    <w:rsid w:val="00563C1E"/>
    <w:rsid w:val="0056509E"/>
    <w:rsid w:val="00565A88"/>
    <w:rsid w:val="00565C18"/>
    <w:rsid w:val="00566452"/>
    <w:rsid w:val="0056684A"/>
    <w:rsid w:val="00566C45"/>
    <w:rsid w:val="005749C4"/>
    <w:rsid w:val="00576BE4"/>
    <w:rsid w:val="00577850"/>
    <w:rsid w:val="0058145D"/>
    <w:rsid w:val="0058260A"/>
    <w:rsid w:val="00584AEE"/>
    <w:rsid w:val="00586294"/>
    <w:rsid w:val="00590182"/>
    <w:rsid w:val="00591258"/>
    <w:rsid w:val="00591F1C"/>
    <w:rsid w:val="005942FA"/>
    <w:rsid w:val="00595026"/>
    <w:rsid w:val="00595B55"/>
    <w:rsid w:val="00596961"/>
    <w:rsid w:val="00597B7B"/>
    <w:rsid w:val="005A320B"/>
    <w:rsid w:val="005A40D9"/>
    <w:rsid w:val="005A550D"/>
    <w:rsid w:val="005A6E12"/>
    <w:rsid w:val="005B12E3"/>
    <w:rsid w:val="005B2100"/>
    <w:rsid w:val="005B2993"/>
    <w:rsid w:val="005B3631"/>
    <w:rsid w:val="005B3E81"/>
    <w:rsid w:val="005B525A"/>
    <w:rsid w:val="005C0359"/>
    <w:rsid w:val="005C23EB"/>
    <w:rsid w:val="005C3786"/>
    <w:rsid w:val="005C5940"/>
    <w:rsid w:val="005D3C36"/>
    <w:rsid w:val="005D4442"/>
    <w:rsid w:val="005D5DD2"/>
    <w:rsid w:val="005D6987"/>
    <w:rsid w:val="005D706C"/>
    <w:rsid w:val="005D7085"/>
    <w:rsid w:val="005E57DE"/>
    <w:rsid w:val="005E7243"/>
    <w:rsid w:val="005F193E"/>
    <w:rsid w:val="005F4367"/>
    <w:rsid w:val="00601F94"/>
    <w:rsid w:val="006020F9"/>
    <w:rsid w:val="006050CD"/>
    <w:rsid w:val="00611774"/>
    <w:rsid w:val="00612C50"/>
    <w:rsid w:val="0062418A"/>
    <w:rsid w:val="00624D91"/>
    <w:rsid w:val="00627E39"/>
    <w:rsid w:val="00632A6B"/>
    <w:rsid w:val="00634CC4"/>
    <w:rsid w:val="00636303"/>
    <w:rsid w:val="00636949"/>
    <w:rsid w:val="0064018A"/>
    <w:rsid w:val="00640849"/>
    <w:rsid w:val="0064116A"/>
    <w:rsid w:val="00641456"/>
    <w:rsid w:val="00646D1B"/>
    <w:rsid w:val="00647558"/>
    <w:rsid w:val="00650D05"/>
    <w:rsid w:val="006539C0"/>
    <w:rsid w:val="00656C6D"/>
    <w:rsid w:val="00662C1E"/>
    <w:rsid w:val="006657E2"/>
    <w:rsid w:val="006663E3"/>
    <w:rsid w:val="006669D2"/>
    <w:rsid w:val="00667875"/>
    <w:rsid w:val="00671FEC"/>
    <w:rsid w:val="0067208B"/>
    <w:rsid w:val="006728CF"/>
    <w:rsid w:val="00675128"/>
    <w:rsid w:val="00684E3A"/>
    <w:rsid w:val="0068669F"/>
    <w:rsid w:val="00686FF9"/>
    <w:rsid w:val="00691415"/>
    <w:rsid w:val="00692AE7"/>
    <w:rsid w:val="0069657B"/>
    <w:rsid w:val="006974BD"/>
    <w:rsid w:val="00697EB6"/>
    <w:rsid w:val="006A0C88"/>
    <w:rsid w:val="006A3821"/>
    <w:rsid w:val="006B4464"/>
    <w:rsid w:val="006B670C"/>
    <w:rsid w:val="006B6B05"/>
    <w:rsid w:val="006C46E0"/>
    <w:rsid w:val="006C757D"/>
    <w:rsid w:val="006D26A5"/>
    <w:rsid w:val="006D3A26"/>
    <w:rsid w:val="006D420F"/>
    <w:rsid w:val="006D46BD"/>
    <w:rsid w:val="006D608F"/>
    <w:rsid w:val="006E2E98"/>
    <w:rsid w:val="006F543E"/>
    <w:rsid w:val="006F7957"/>
    <w:rsid w:val="0070086F"/>
    <w:rsid w:val="007054C7"/>
    <w:rsid w:val="00706822"/>
    <w:rsid w:val="00707D48"/>
    <w:rsid w:val="0071129D"/>
    <w:rsid w:val="0071156B"/>
    <w:rsid w:val="0071283C"/>
    <w:rsid w:val="00715A96"/>
    <w:rsid w:val="007175CC"/>
    <w:rsid w:val="00722795"/>
    <w:rsid w:val="007249F4"/>
    <w:rsid w:val="00733503"/>
    <w:rsid w:val="007341EC"/>
    <w:rsid w:val="00734762"/>
    <w:rsid w:val="00736B61"/>
    <w:rsid w:val="00736C7D"/>
    <w:rsid w:val="00740F32"/>
    <w:rsid w:val="00741ED0"/>
    <w:rsid w:val="00743F01"/>
    <w:rsid w:val="00744CB1"/>
    <w:rsid w:val="00747811"/>
    <w:rsid w:val="00753713"/>
    <w:rsid w:val="007560F0"/>
    <w:rsid w:val="00756BFD"/>
    <w:rsid w:val="007635E4"/>
    <w:rsid w:val="00763C3F"/>
    <w:rsid w:val="00763CF0"/>
    <w:rsid w:val="007647E2"/>
    <w:rsid w:val="00764EF3"/>
    <w:rsid w:val="00766A90"/>
    <w:rsid w:val="00770DC2"/>
    <w:rsid w:val="00771640"/>
    <w:rsid w:val="0077274C"/>
    <w:rsid w:val="0077326A"/>
    <w:rsid w:val="007740CB"/>
    <w:rsid w:val="00775013"/>
    <w:rsid w:val="0078728E"/>
    <w:rsid w:val="0078756B"/>
    <w:rsid w:val="00787BF8"/>
    <w:rsid w:val="00787FA8"/>
    <w:rsid w:val="00790E28"/>
    <w:rsid w:val="00791C79"/>
    <w:rsid w:val="00794E34"/>
    <w:rsid w:val="007959F6"/>
    <w:rsid w:val="00796B5B"/>
    <w:rsid w:val="007A0988"/>
    <w:rsid w:val="007A34C8"/>
    <w:rsid w:val="007A4AA8"/>
    <w:rsid w:val="007A4F7B"/>
    <w:rsid w:val="007A51C4"/>
    <w:rsid w:val="007B0257"/>
    <w:rsid w:val="007B0B84"/>
    <w:rsid w:val="007B0CDC"/>
    <w:rsid w:val="007B46FB"/>
    <w:rsid w:val="007B7EC4"/>
    <w:rsid w:val="007C2A18"/>
    <w:rsid w:val="007C770B"/>
    <w:rsid w:val="007D2742"/>
    <w:rsid w:val="007D3F92"/>
    <w:rsid w:val="007D62B9"/>
    <w:rsid w:val="007D6681"/>
    <w:rsid w:val="007D7054"/>
    <w:rsid w:val="007D70E2"/>
    <w:rsid w:val="007E105B"/>
    <w:rsid w:val="007E3AC1"/>
    <w:rsid w:val="007F0C57"/>
    <w:rsid w:val="007F47A7"/>
    <w:rsid w:val="008100E0"/>
    <w:rsid w:val="00817DE8"/>
    <w:rsid w:val="00817DFF"/>
    <w:rsid w:val="0082054C"/>
    <w:rsid w:val="008265CF"/>
    <w:rsid w:val="0083100E"/>
    <w:rsid w:val="0083188A"/>
    <w:rsid w:val="00835811"/>
    <w:rsid w:val="0083594B"/>
    <w:rsid w:val="00842D59"/>
    <w:rsid w:val="00843A05"/>
    <w:rsid w:val="008507CE"/>
    <w:rsid w:val="008568B3"/>
    <w:rsid w:val="008624C4"/>
    <w:rsid w:val="00865602"/>
    <w:rsid w:val="0087140A"/>
    <w:rsid w:val="00874F4F"/>
    <w:rsid w:val="00876BE9"/>
    <w:rsid w:val="008867E5"/>
    <w:rsid w:val="00891C4A"/>
    <w:rsid w:val="00893A4D"/>
    <w:rsid w:val="00897452"/>
    <w:rsid w:val="00897F4F"/>
    <w:rsid w:val="008A5B98"/>
    <w:rsid w:val="008A5E91"/>
    <w:rsid w:val="008A6946"/>
    <w:rsid w:val="008B022B"/>
    <w:rsid w:val="008B2218"/>
    <w:rsid w:val="008B5823"/>
    <w:rsid w:val="008B6180"/>
    <w:rsid w:val="008C01D0"/>
    <w:rsid w:val="008C3504"/>
    <w:rsid w:val="008C4311"/>
    <w:rsid w:val="008C4D6B"/>
    <w:rsid w:val="008D10F6"/>
    <w:rsid w:val="008D20DA"/>
    <w:rsid w:val="008E08D0"/>
    <w:rsid w:val="008E15FC"/>
    <w:rsid w:val="008E175A"/>
    <w:rsid w:val="008E3586"/>
    <w:rsid w:val="008E3AE5"/>
    <w:rsid w:val="008E7001"/>
    <w:rsid w:val="008F0D47"/>
    <w:rsid w:val="008F6455"/>
    <w:rsid w:val="009020CB"/>
    <w:rsid w:val="0090439D"/>
    <w:rsid w:val="0090768E"/>
    <w:rsid w:val="009121BD"/>
    <w:rsid w:val="0091395D"/>
    <w:rsid w:val="00914FFC"/>
    <w:rsid w:val="00921C74"/>
    <w:rsid w:val="009222B5"/>
    <w:rsid w:val="00924786"/>
    <w:rsid w:val="009303A5"/>
    <w:rsid w:val="009307A0"/>
    <w:rsid w:val="00931999"/>
    <w:rsid w:val="009327D3"/>
    <w:rsid w:val="0093336C"/>
    <w:rsid w:val="00935350"/>
    <w:rsid w:val="009436A4"/>
    <w:rsid w:val="00944BDC"/>
    <w:rsid w:val="00945297"/>
    <w:rsid w:val="00946F09"/>
    <w:rsid w:val="00954A58"/>
    <w:rsid w:val="00955E87"/>
    <w:rsid w:val="009563A4"/>
    <w:rsid w:val="00961A17"/>
    <w:rsid w:val="00965CD3"/>
    <w:rsid w:val="00974CB1"/>
    <w:rsid w:val="00975171"/>
    <w:rsid w:val="009751E1"/>
    <w:rsid w:val="009760C0"/>
    <w:rsid w:val="00976F9E"/>
    <w:rsid w:val="00977CB1"/>
    <w:rsid w:val="0098015E"/>
    <w:rsid w:val="00982DD6"/>
    <w:rsid w:val="0098429B"/>
    <w:rsid w:val="009855AA"/>
    <w:rsid w:val="00986A2C"/>
    <w:rsid w:val="0099029D"/>
    <w:rsid w:val="00992152"/>
    <w:rsid w:val="009927F5"/>
    <w:rsid w:val="009928C6"/>
    <w:rsid w:val="00995475"/>
    <w:rsid w:val="00996428"/>
    <w:rsid w:val="00997DE4"/>
    <w:rsid w:val="009A0DEA"/>
    <w:rsid w:val="009A10EC"/>
    <w:rsid w:val="009B02FF"/>
    <w:rsid w:val="009B0331"/>
    <w:rsid w:val="009B2494"/>
    <w:rsid w:val="009B274E"/>
    <w:rsid w:val="009B7B9E"/>
    <w:rsid w:val="009C1098"/>
    <w:rsid w:val="009C5A85"/>
    <w:rsid w:val="009D0DF3"/>
    <w:rsid w:val="009D1E7B"/>
    <w:rsid w:val="009D251F"/>
    <w:rsid w:val="009D5E2C"/>
    <w:rsid w:val="009D6A89"/>
    <w:rsid w:val="009E3B41"/>
    <w:rsid w:val="009E5B99"/>
    <w:rsid w:val="009E6239"/>
    <w:rsid w:val="009F4107"/>
    <w:rsid w:val="009F6160"/>
    <w:rsid w:val="00A006FD"/>
    <w:rsid w:val="00A06143"/>
    <w:rsid w:val="00A0714B"/>
    <w:rsid w:val="00A07547"/>
    <w:rsid w:val="00A15E4F"/>
    <w:rsid w:val="00A23344"/>
    <w:rsid w:val="00A24A6A"/>
    <w:rsid w:val="00A26723"/>
    <w:rsid w:val="00A26C1D"/>
    <w:rsid w:val="00A4044F"/>
    <w:rsid w:val="00A46DFE"/>
    <w:rsid w:val="00A507B1"/>
    <w:rsid w:val="00A52CA3"/>
    <w:rsid w:val="00A546F9"/>
    <w:rsid w:val="00A56E86"/>
    <w:rsid w:val="00A57516"/>
    <w:rsid w:val="00A604FB"/>
    <w:rsid w:val="00A61679"/>
    <w:rsid w:val="00A63820"/>
    <w:rsid w:val="00A6722A"/>
    <w:rsid w:val="00A73019"/>
    <w:rsid w:val="00A75163"/>
    <w:rsid w:val="00A753D2"/>
    <w:rsid w:val="00A76748"/>
    <w:rsid w:val="00A76D6F"/>
    <w:rsid w:val="00A77771"/>
    <w:rsid w:val="00A819C5"/>
    <w:rsid w:val="00A82943"/>
    <w:rsid w:val="00A8365E"/>
    <w:rsid w:val="00A83E72"/>
    <w:rsid w:val="00A85874"/>
    <w:rsid w:val="00A86B54"/>
    <w:rsid w:val="00A87A6E"/>
    <w:rsid w:val="00A930D7"/>
    <w:rsid w:val="00A95ECE"/>
    <w:rsid w:val="00A96C4F"/>
    <w:rsid w:val="00A97B3C"/>
    <w:rsid w:val="00AA1514"/>
    <w:rsid w:val="00AA3026"/>
    <w:rsid w:val="00AA6C9D"/>
    <w:rsid w:val="00AA7584"/>
    <w:rsid w:val="00AA7B6A"/>
    <w:rsid w:val="00AC367C"/>
    <w:rsid w:val="00AC388A"/>
    <w:rsid w:val="00AC3A6C"/>
    <w:rsid w:val="00AC430D"/>
    <w:rsid w:val="00AC6E9D"/>
    <w:rsid w:val="00AD142D"/>
    <w:rsid w:val="00AD1BAB"/>
    <w:rsid w:val="00AD2A16"/>
    <w:rsid w:val="00AD321A"/>
    <w:rsid w:val="00AE0418"/>
    <w:rsid w:val="00AE6C1F"/>
    <w:rsid w:val="00AE7199"/>
    <w:rsid w:val="00AF47D8"/>
    <w:rsid w:val="00AF676C"/>
    <w:rsid w:val="00AF72C4"/>
    <w:rsid w:val="00AF75CE"/>
    <w:rsid w:val="00B00ECA"/>
    <w:rsid w:val="00B0144F"/>
    <w:rsid w:val="00B03BAB"/>
    <w:rsid w:val="00B07666"/>
    <w:rsid w:val="00B07920"/>
    <w:rsid w:val="00B14687"/>
    <w:rsid w:val="00B158DA"/>
    <w:rsid w:val="00B20223"/>
    <w:rsid w:val="00B2156A"/>
    <w:rsid w:val="00B22F1E"/>
    <w:rsid w:val="00B245ED"/>
    <w:rsid w:val="00B25839"/>
    <w:rsid w:val="00B266D1"/>
    <w:rsid w:val="00B267A6"/>
    <w:rsid w:val="00B31C9E"/>
    <w:rsid w:val="00B324E4"/>
    <w:rsid w:val="00B32C0E"/>
    <w:rsid w:val="00B3760C"/>
    <w:rsid w:val="00B40FC3"/>
    <w:rsid w:val="00B56477"/>
    <w:rsid w:val="00B62108"/>
    <w:rsid w:val="00B637D4"/>
    <w:rsid w:val="00B705A5"/>
    <w:rsid w:val="00B7469A"/>
    <w:rsid w:val="00B754A2"/>
    <w:rsid w:val="00B77529"/>
    <w:rsid w:val="00B77E36"/>
    <w:rsid w:val="00B81E2A"/>
    <w:rsid w:val="00B8483D"/>
    <w:rsid w:val="00B856D9"/>
    <w:rsid w:val="00B85792"/>
    <w:rsid w:val="00B91043"/>
    <w:rsid w:val="00B918C4"/>
    <w:rsid w:val="00B96A1D"/>
    <w:rsid w:val="00B97B44"/>
    <w:rsid w:val="00BA223B"/>
    <w:rsid w:val="00BA4B44"/>
    <w:rsid w:val="00BA5455"/>
    <w:rsid w:val="00BA678C"/>
    <w:rsid w:val="00BA6923"/>
    <w:rsid w:val="00BB3784"/>
    <w:rsid w:val="00BB4DD9"/>
    <w:rsid w:val="00BB59A5"/>
    <w:rsid w:val="00BB6E2E"/>
    <w:rsid w:val="00BB768A"/>
    <w:rsid w:val="00BC1A4B"/>
    <w:rsid w:val="00BC2284"/>
    <w:rsid w:val="00BC7E7A"/>
    <w:rsid w:val="00BD233F"/>
    <w:rsid w:val="00BD732B"/>
    <w:rsid w:val="00BE3CAE"/>
    <w:rsid w:val="00BE4D7A"/>
    <w:rsid w:val="00BE6249"/>
    <w:rsid w:val="00BF4C0F"/>
    <w:rsid w:val="00BF5F04"/>
    <w:rsid w:val="00C10055"/>
    <w:rsid w:val="00C146A8"/>
    <w:rsid w:val="00C15365"/>
    <w:rsid w:val="00C1637C"/>
    <w:rsid w:val="00C16A06"/>
    <w:rsid w:val="00C16F96"/>
    <w:rsid w:val="00C2020C"/>
    <w:rsid w:val="00C20A23"/>
    <w:rsid w:val="00C22FBB"/>
    <w:rsid w:val="00C24C85"/>
    <w:rsid w:val="00C250E5"/>
    <w:rsid w:val="00C26DA2"/>
    <w:rsid w:val="00C31162"/>
    <w:rsid w:val="00C32A67"/>
    <w:rsid w:val="00C35718"/>
    <w:rsid w:val="00C359AF"/>
    <w:rsid w:val="00C3673A"/>
    <w:rsid w:val="00C405F4"/>
    <w:rsid w:val="00C42098"/>
    <w:rsid w:val="00C47A33"/>
    <w:rsid w:val="00C53F76"/>
    <w:rsid w:val="00C5422D"/>
    <w:rsid w:val="00C5785B"/>
    <w:rsid w:val="00C578D5"/>
    <w:rsid w:val="00C60AC1"/>
    <w:rsid w:val="00C63C27"/>
    <w:rsid w:val="00C653AD"/>
    <w:rsid w:val="00C6715A"/>
    <w:rsid w:val="00C70A4C"/>
    <w:rsid w:val="00C731A3"/>
    <w:rsid w:val="00C748C0"/>
    <w:rsid w:val="00C74BFB"/>
    <w:rsid w:val="00C75DC9"/>
    <w:rsid w:val="00C76D37"/>
    <w:rsid w:val="00C81369"/>
    <w:rsid w:val="00C849BE"/>
    <w:rsid w:val="00C8785D"/>
    <w:rsid w:val="00C92D41"/>
    <w:rsid w:val="00C97AE6"/>
    <w:rsid w:val="00C97EAA"/>
    <w:rsid w:val="00C97EF7"/>
    <w:rsid w:val="00CA2D9C"/>
    <w:rsid w:val="00CA5209"/>
    <w:rsid w:val="00CA7B82"/>
    <w:rsid w:val="00CB107B"/>
    <w:rsid w:val="00CB68D2"/>
    <w:rsid w:val="00CC251E"/>
    <w:rsid w:val="00CC2724"/>
    <w:rsid w:val="00CC64A3"/>
    <w:rsid w:val="00CC709F"/>
    <w:rsid w:val="00CD0977"/>
    <w:rsid w:val="00CD0B0A"/>
    <w:rsid w:val="00CD17E7"/>
    <w:rsid w:val="00CD17EF"/>
    <w:rsid w:val="00CD1DA0"/>
    <w:rsid w:val="00CD34DB"/>
    <w:rsid w:val="00CD4EDA"/>
    <w:rsid w:val="00CD6B15"/>
    <w:rsid w:val="00CD799F"/>
    <w:rsid w:val="00CD7CCC"/>
    <w:rsid w:val="00CE5BCB"/>
    <w:rsid w:val="00CF0E48"/>
    <w:rsid w:val="00CF12E4"/>
    <w:rsid w:val="00CF263C"/>
    <w:rsid w:val="00CF6280"/>
    <w:rsid w:val="00D00701"/>
    <w:rsid w:val="00D01774"/>
    <w:rsid w:val="00D0201D"/>
    <w:rsid w:val="00D021CB"/>
    <w:rsid w:val="00D02685"/>
    <w:rsid w:val="00D05B9C"/>
    <w:rsid w:val="00D0741F"/>
    <w:rsid w:val="00D14BEE"/>
    <w:rsid w:val="00D1730E"/>
    <w:rsid w:val="00D20229"/>
    <w:rsid w:val="00D2283A"/>
    <w:rsid w:val="00D27043"/>
    <w:rsid w:val="00D33748"/>
    <w:rsid w:val="00D34ECF"/>
    <w:rsid w:val="00D35385"/>
    <w:rsid w:val="00D36783"/>
    <w:rsid w:val="00D40168"/>
    <w:rsid w:val="00D41B91"/>
    <w:rsid w:val="00D44DAB"/>
    <w:rsid w:val="00D461B8"/>
    <w:rsid w:val="00D46427"/>
    <w:rsid w:val="00D501EB"/>
    <w:rsid w:val="00D535ED"/>
    <w:rsid w:val="00D57C7D"/>
    <w:rsid w:val="00D641BF"/>
    <w:rsid w:val="00D65882"/>
    <w:rsid w:val="00D66EB8"/>
    <w:rsid w:val="00D704C8"/>
    <w:rsid w:val="00D70CA4"/>
    <w:rsid w:val="00D74B8A"/>
    <w:rsid w:val="00D75A8A"/>
    <w:rsid w:val="00D76896"/>
    <w:rsid w:val="00D77916"/>
    <w:rsid w:val="00D808AD"/>
    <w:rsid w:val="00D81236"/>
    <w:rsid w:val="00D81B84"/>
    <w:rsid w:val="00D82888"/>
    <w:rsid w:val="00D8347B"/>
    <w:rsid w:val="00D85BBE"/>
    <w:rsid w:val="00D87D9B"/>
    <w:rsid w:val="00D91539"/>
    <w:rsid w:val="00D9304D"/>
    <w:rsid w:val="00D94821"/>
    <w:rsid w:val="00DA0B9A"/>
    <w:rsid w:val="00DA1C95"/>
    <w:rsid w:val="00DA2034"/>
    <w:rsid w:val="00DA286C"/>
    <w:rsid w:val="00DA38BF"/>
    <w:rsid w:val="00DA4516"/>
    <w:rsid w:val="00DA7984"/>
    <w:rsid w:val="00DB67AD"/>
    <w:rsid w:val="00DB6A8C"/>
    <w:rsid w:val="00DC0D9F"/>
    <w:rsid w:val="00DC1A01"/>
    <w:rsid w:val="00DC2B4B"/>
    <w:rsid w:val="00DC2FB9"/>
    <w:rsid w:val="00DC463D"/>
    <w:rsid w:val="00DC53E0"/>
    <w:rsid w:val="00DD2715"/>
    <w:rsid w:val="00DD5A47"/>
    <w:rsid w:val="00DD7A51"/>
    <w:rsid w:val="00DE1AB3"/>
    <w:rsid w:val="00DE1EFB"/>
    <w:rsid w:val="00DE241B"/>
    <w:rsid w:val="00DE3AF3"/>
    <w:rsid w:val="00DE5F1D"/>
    <w:rsid w:val="00DF4C3F"/>
    <w:rsid w:val="00DF4EAC"/>
    <w:rsid w:val="00DF64FC"/>
    <w:rsid w:val="00DF775F"/>
    <w:rsid w:val="00E039AE"/>
    <w:rsid w:val="00E117FB"/>
    <w:rsid w:val="00E13C23"/>
    <w:rsid w:val="00E1485E"/>
    <w:rsid w:val="00E17A60"/>
    <w:rsid w:val="00E26104"/>
    <w:rsid w:val="00E30E6D"/>
    <w:rsid w:val="00E311DB"/>
    <w:rsid w:val="00E33334"/>
    <w:rsid w:val="00E34E8B"/>
    <w:rsid w:val="00E357E3"/>
    <w:rsid w:val="00E41BDA"/>
    <w:rsid w:val="00E474C5"/>
    <w:rsid w:val="00E51231"/>
    <w:rsid w:val="00E530A6"/>
    <w:rsid w:val="00E55C14"/>
    <w:rsid w:val="00E5615C"/>
    <w:rsid w:val="00E57A10"/>
    <w:rsid w:val="00E63D8A"/>
    <w:rsid w:val="00E645CB"/>
    <w:rsid w:val="00E652B1"/>
    <w:rsid w:val="00E65EB5"/>
    <w:rsid w:val="00E669EA"/>
    <w:rsid w:val="00E733DC"/>
    <w:rsid w:val="00E84E69"/>
    <w:rsid w:val="00E86236"/>
    <w:rsid w:val="00E90A90"/>
    <w:rsid w:val="00E97543"/>
    <w:rsid w:val="00EA1C57"/>
    <w:rsid w:val="00EA1C5F"/>
    <w:rsid w:val="00EA2179"/>
    <w:rsid w:val="00EB069A"/>
    <w:rsid w:val="00EB2A03"/>
    <w:rsid w:val="00EB4A52"/>
    <w:rsid w:val="00EB5BD5"/>
    <w:rsid w:val="00EB5DD3"/>
    <w:rsid w:val="00EB7711"/>
    <w:rsid w:val="00EC2D3E"/>
    <w:rsid w:val="00EC33C8"/>
    <w:rsid w:val="00EC3553"/>
    <w:rsid w:val="00EC6C19"/>
    <w:rsid w:val="00ED0F57"/>
    <w:rsid w:val="00ED156D"/>
    <w:rsid w:val="00ED2340"/>
    <w:rsid w:val="00ED356E"/>
    <w:rsid w:val="00EE74EE"/>
    <w:rsid w:val="00EF0199"/>
    <w:rsid w:val="00EF1525"/>
    <w:rsid w:val="00EF324B"/>
    <w:rsid w:val="00EF3734"/>
    <w:rsid w:val="00EF4EAE"/>
    <w:rsid w:val="00F0219B"/>
    <w:rsid w:val="00F045D4"/>
    <w:rsid w:val="00F04CFD"/>
    <w:rsid w:val="00F10B0F"/>
    <w:rsid w:val="00F11637"/>
    <w:rsid w:val="00F125C4"/>
    <w:rsid w:val="00F13666"/>
    <w:rsid w:val="00F14211"/>
    <w:rsid w:val="00F14A52"/>
    <w:rsid w:val="00F14F89"/>
    <w:rsid w:val="00F1542F"/>
    <w:rsid w:val="00F15627"/>
    <w:rsid w:val="00F15A1D"/>
    <w:rsid w:val="00F15E39"/>
    <w:rsid w:val="00F168B0"/>
    <w:rsid w:val="00F20575"/>
    <w:rsid w:val="00F20850"/>
    <w:rsid w:val="00F262AF"/>
    <w:rsid w:val="00F316BB"/>
    <w:rsid w:val="00F3327C"/>
    <w:rsid w:val="00F34098"/>
    <w:rsid w:val="00F35A8B"/>
    <w:rsid w:val="00F372BF"/>
    <w:rsid w:val="00F379F0"/>
    <w:rsid w:val="00F37AE1"/>
    <w:rsid w:val="00F42C37"/>
    <w:rsid w:val="00F471BA"/>
    <w:rsid w:val="00F47578"/>
    <w:rsid w:val="00F5256C"/>
    <w:rsid w:val="00F5555E"/>
    <w:rsid w:val="00F57882"/>
    <w:rsid w:val="00F62A9C"/>
    <w:rsid w:val="00F6319E"/>
    <w:rsid w:val="00F63E26"/>
    <w:rsid w:val="00F730CD"/>
    <w:rsid w:val="00F74184"/>
    <w:rsid w:val="00F77922"/>
    <w:rsid w:val="00F84D8B"/>
    <w:rsid w:val="00F85FA5"/>
    <w:rsid w:val="00F874B6"/>
    <w:rsid w:val="00F907ED"/>
    <w:rsid w:val="00F94296"/>
    <w:rsid w:val="00FA1875"/>
    <w:rsid w:val="00FA2239"/>
    <w:rsid w:val="00FA2F22"/>
    <w:rsid w:val="00FA5E7C"/>
    <w:rsid w:val="00FA7576"/>
    <w:rsid w:val="00FA7988"/>
    <w:rsid w:val="00FB70BE"/>
    <w:rsid w:val="00FC1E95"/>
    <w:rsid w:val="00FC2BA9"/>
    <w:rsid w:val="00FC46DE"/>
    <w:rsid w:val="00FC5D3C"/>
    <w:rsid w:val="00FD1709"/>
    <w:rsid w:val="00FD471B"/>
    <w:rsid w:val="00FD4DDA"/>
    <w:rsid w:val="00FD4EC8"/>
    <w:rsid w:val="00FD68E9"/>
    <w:rsid w:val="00FD759E"/>
    <w:rsid w:val="00FE1277"/>
    <w:rsid w:val="00FE5C51"/>
    <w:rsid w:val="00FE7DC9"/>
    <w:rsid w:val="00FF13D6"/>
    <w:rsid w:val="00FF3D98"/>
    <w:rsid w:val="00FF4815"/>
    <w:rsid w:val="00FF5A7B"/>
    <w:rsid w:val="00FF7ECA"/>
  </w:rsids>
  <m:mathPr>
    <m:mathFont m:val="Cambria Math"/>
    <m:brkBin m:val="before"/>
    <m:brkBinSub m:val="--"/>
    <m:smallFrac m:val="0"/>
    <m:dispDef/>
    <m:lMargin m:val="0"/>
    <m:rMargin m:val="0"/>
    <m:defJc m:val="centerGroup"/>
    <m:wrapIndent m:val="1440"/>
    <m:intLim m:val="subSup"/>
    <m:naryLim m:val="undOvr"/>
  </m:mathPr>
  <w:themeFontLang w:val="vi-VN"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6BB6E7-E915-4C69-9D91-AF7163003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vi-VN"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F9E"/>
    <w:pPr>
      <w:spacing w:after="200" w:line="276" w:lineRule="auto"/>
    </w:pPr>
    <w:rPr>
      <w:rFonts w:ascii="Arial" w:eastAsia="Times New Roman" w:hAnsi="Arial"/>
      <w:sz w:val="22"/>
      <w:szCs w:val="22"/>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976F9E"/>
    <w:pPr>
      <w:spacing w:after="0" w:line="240" w:lineRule="auto"/>
      <w:jc w:val="center"/>
    </w:pPr>
    <w:rPr>
      <w:rFonts w:ascii=".VnTime" w:hAnsi=".VnTime"/>
      <w:b/>
      <w:sz w:val="28"/>
      <w:szCs w:val="24"/>
      <w:lang w:val="en-US" w:eastAsia="en-US"/>
    </w:rPr>
  </w:style>
  <w:style w:type="character" w:customStyle="1" w:styleId="BodyText3Char">
    <w:name w:val="Body Text 3 Char"/>
    <w:link w:val="BodyText3"/>
    <w:rsid w:val="00976F9E"/>
    <w:rPr>
      <w:rFonts w:ascii=".VnTime" w:eastAsia="Times New Roman" w:hAnsi=".VnTime" w:cs="Times New Roman"/>
      <w:b/>
      <w:szCs w:val="24"/>
    </w:rPr>
  </w:style>
  <w:style w:type="paragraph" w:styleId="BalloonText">
    <w:name w:val="Balloon Text"/>
    <w:basedOn w:val="Normal"/>
    <w:link w:val="BalloonTextChar"/>
    <w:uiPriority w:val="99"/>
    <w:semiHidden/>
    <w:unhideWhenUsed/>
    <w:rsid w:val="00B31C9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31C9E"/>
    <w:rPr>
      <w:rFonts w:ascii="Tahoma" w:eastAsia="Times New Roman" w:hAnsi="Tahoma" w:cs="Tahoma"/>
      <w:sz w:val="16"/>
      <w:szCs w:val="16"/>
      <w:lang w:val="vi-VN" w:eastAsia="vi-VN"/>
    </w:rPr>
  </w:style>
  <w:style w:type="paragraph" w:styleId="Header">
    <w:name w:val="header"/>
    <w:basedOn w:val="Normal"/>
    <w:link w:val="HeaderChar"/>
    <w:uiPriority w:val="99"/>
    <w:unhideWhenUsed/>
    <w:rsid w:val="00463847"/>
    <w:pPr>
      <w:tabs>
        <w:tab w:val="center" w:pos="4680"/>
        <w:tab w:val="right" w:pos="9360"/>
      </w:tabs>
      <w:spacing w:after="0" w:line="240" w:lineRule="auto"/>
    </w:pPr>
  </w:style>
  <w:style w:type="character" w:customStyle="1" w:styleId="HeaderChar">
    <w:name w:val="Header Char"/>
    <w:link w:val="Header"/>
    <w:uiPriority w:val="99"/>
    <w:rsid w:val="00463847"/>
    <w:rPr>
      <w:rFonts w:ascii="Arial" w:eastAsia="Times New Roman" w:hAnsi="Arial" w:cs="Times New Roman"/>
      <w:sz w:val="22"/>
      <w:lang w:val="vi-VN" w:eastAsia="vi-VN"/>
    </w:rPr>
  </w:style>
  <w:style w:type="paragraph" w:styleId="Footer">
    <w:name w:val="footer"/>
    <w:basedOn w:val="Normal"/>
    <w:link w:val="FooterChar"/>
    <w:uiPriority w:val="99"/>
    <w:unhideWhenUsed/>
    <w:rsid w:val="00463847"/>
    <w:pPr>
      <w:tabs>
        <w:tab w:val="center" w:pos="4680"/>
        <w:tab w:val="right" w:pos="9360"/>
      </w:tabs>
      <w:spacing w:after="0" w:line="240" w:lineRule="auto"/>
    </w:pPr>
  </w:style>
  <w:style w:type="character" w:customStyle="1" w:styleId="FooterChar">
    <w:name w:val="Footer Char"/>
    <w:link w:val="Footer"/>
    <w:uiPriority w:val="99"/>
    <w:rsid w:val="00463847"/>
    <w:rPr>
      <w:rFonts w:ascii="Arial" w:eastAsia="Times New Roman" w:hAnsi="Arial" w:cs="Times New Roman"/>
      <w:sz w:val="22"/>
      <w:lang w:val="vi-VN" w:eastAsia="vi-VN"/>
    </w:rPr>
  </w:style>
  <w:style w:type="paragraph" w:styleId="ListParagraph">
    <w:name w:val="List Paragraph"/>
    <w:basedOn w:val="Normal"/>
    <w:uiPriority w:val="34"/>
    <w:qFormat/>
    <w:rsid w:val="00EC6C19"/>
    <w:pPr>
      <w:ind w:left="720"/>
      <w:contextualSpacing/>
    </w:pPr>
  </w:style>
  <w:style w:type="character" w:styleId="Hyperlink">
    <w:name w:val="Hyperlink"/>
    <w:basedOn w:val="DefaultParagraphFont"/>
    <w:uiPriority w:val="99"/>
    <w:unhideWhenUsed/>
    <w:rsid w:val="001709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ntuyengiaobd@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FB33B1D-C40F-4CA8-98B3-73FB6700D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1557</TotalTime>
  <Pages>4</Pages>
  <Words>1205</Words>
  <Characters>6871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Admin</cp:lastModifiedBy>
  <cp:revision>47</cp:revision>
  <cp:lastPrinted>2020-12-08T02:51:00Z</cp:lastPrinted>
  <dcterms:created xsi:type="dcterms:W3CDTF">2020-07-01T06:56:00Z</dcterms:created>
  <dcterms:modified xsi:type="dcterms:W3CDTF">2020-12-08T04:07:00Z</dcterms:modified>
</cp:coreProperties>
</file>